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27" w:rsidRPr="000C2A28" w:rsidRDefault="00182227" w:rsidP="000C2A28">
      <w:pPr>
        <w:pStyle w:val="FR2"/>
        <w:suppressAutoHyphens w:val="0"/>
        <w:spacing w:before="0"/>
        <w:ind w:left="0"/>
        <w:jc w:val="center"/>
        <w:rPr>
          <w:sz w:val="28"/>
          <w:szCs w:val="28"/>
        </w:rPr>
      </w:pPr>
      <w:r w:rsidRPr="000C2A28">
        <w:rPr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Графический объект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227" w:rsidRPr="000C2A28" w:rsidRDefault="00182227" w:rsidP="000C2A28">
      <w:pPr>
        <w:pStyle w:val="FR2"/>
        <w:suppressAutoHyphens w:val="0"/>
        <w:spacing w:before="0"/>
        <w:ind w:left="0"/>
        <w:jc w:val="center"/>
        <w:rPr>
          <w:b/>
          <w:bCs/>
          <w:sz w:val="28"/>
          <w:szCs w:val="28"/>
          <w:lang w:val="uk-UA"/>
        </w:rPr>
      </w:pPr>
    </w:p>
    <w:p w:rsidR="00182227" w:rsidRPr="000C2A28" w:rsidRDefault="00182227" w:rsidP="000C2A28">
      <w:pPr>
        <w:pStyle w:val="Standard"/>
        <w:widowControl w:val="0"/>
        <w:suppressAutoHyphens w:val="0"/>
        <w:jc w:val="center"/>
        <w:rPr>
          <w:b/>
          <w:bCs/>
          <w:sz w:val="28"/>
          <w:szCs w:val="28"/>
        </w:rPr>
      </w:pPr>
      <w:r w:rsidRPr="000C2A28">
        <w:rPr>
          <w:b/>
          <w:bCs/>
          <w:sz w:val="28"/>
          <w:szCs w:val="28"/>
        </w:rPr>
        <w:t>РЕСПУБЛИКА КРЫМ</w:t>
      </w:r>
    </w:p>
    <w:p w:rsidR="00182227" w:rsidRPr="000C2A28" w:rsidRDefault="00182227" w:rsidP="000C2A28">
      <w:pPr>
        <w:pStyle w:val="Standard"/>
        <w:widowControl w:val="0"/>
        <w:suppressAutoHyphens w:val="0"/>
        <w:jc w:val="center"/>
        <w:rPr>
          <w:b/>
          <w:bCs/>
          <w:sz w:val="28"/>
          <w:szCs w:val="28"/>
        </w:rPr>
      </w:pPr>
      <w:r w:rsidRPr="000C2A28">
        <w:rPr>
          <w:b/>
          <w:bCs/>
          <w:sz w:val="28"/>
          <w:szCs w:val="28"/>
        </w:rPr>
        <w:t>БАХЧИСАРАЙСКИЙ РАЙОН</w:t>
      </w:r>
    </w:p>
    <w:p w:rsidR="00182227" w:rsidRPr="000C2A28" w:rsidRDefault="00D907EF" w:rsidP="000C2A28">
      <w:pPr>
        <w:pStyle w:val="Standard"/>
        <w:widowControl w:val="0"/>
        <w:suppressAutoHyphens w:val="0"/>
        <w:jc w:val="center"/>
        <w:rPr>
          <w:b/>
          <w:bCs/>
          <w:sz w:val="28"/>
          <w:szCs w:val="28"/>
        </w:rPr>
      </w:pPr>
      <w:r w:rsidRPr="000C2A28">
        <w:rPr>
          <w:b/>
          <w:bCs/>
          <w:sz w:val="28"/>
          <w:szCs w:val="28"/>
        </w:rPr>
        <w:t>АРОМАТНЕНС</w:t>
      </w:r>
      <w:r w:rsidR="00182227" w:rsidRPr="000C2A28">
        <w:rPr>
          <w:b/>
          <w:bCs/>
          <w:sz w:val="28"/>
          <w:szCs w:val="28"/>
        </w:rPr>
        <w:t>КИЙ СЕЛЬСКИЙ СОВЕТ</w:t>
      </w:r>
    </w:p>
    <w:p w:rsidR="00182227" w:rsidRPr="000C2A28" w:rsidRDefault="009E6791" w:rsidP="000C2A28">
      <w:pPr>
        <w:pStyle w:val="Standard"/>
        <w:widowControl w:val="0"/>
        <w:suppressAutoHyphens w:val="0"/>
        <w:rPr>
          <w:sz w:val="28"/>
          <w:szCs w:val="28"/>
        </w:rPr>
      </w:pPr>
      <w:r w:rsidRPr="000C2A28">
        <w:rPr>
          <w:b/>
          <w:bCs/>
          <w:sz w:val="28"/>
          <w:szCs w:val="28"/>
        </w:rPr>
        <w:t>13-ая</w:t>
      </w:r>
      <w:r w:rsidR="00182227" w:rsidRPr="000C2A28">
        <w:rPr>
          <w:b/>
          <w:bCs/>
          <w:sz w:val="28"/>
          <w:szCs w:val="28"/>
        </w:rPr>
        <w:t xml:space="preserve"> сессия</w:t>
      </w:r>
      <w:r w:rsidRPr="000C2A28">
        <w:rPr>
          <w:b/>
          <w:bCs/>
          <w:sz w:val="28"/>
          <w:szCs w:val="28"/>
        </w:rPr>
        <w:t xml:space="preserve">                               </w:t>
      </w:r>
      <w:r w:rsidR="00182227" w:rsidRPr="000C2A28">
        <w:rPr>
          <w:b/>
          <w:bCs/>
          <w:sz w:val="28"/>
          <w:szCs w:val="28"/>
        </w:rPr>
        <w:t xml:space="preserve">    </w:t>
      </w:r>
      <w:r w:rsidRPr="000C2A28">
        <w:rPr>
          <w:b/>
          <w:sz w:val="28"/>
          <w:szCs w:val="28"/>
        </w:rPr>
        <w:t>Первое пленарное заседание</w:t>
      </w:r>
      <w:r w:rsidRPr="000C2A28">
        <w:rPr>
          <w:b/>
          <w:bCs/>
          <w:sz w:val="28"/>
          <w:szCs w:val="28"/>
        </w:rPr>
        <w:t xml:space="preserve">                </w:t>
      </w:r>
      <w:r w:rsidR="00182227" w:rsidRPr="000C2A28">
        <w:rPr>
          <w:b/>
          <w:bCs/>
          <w:sz w:val="28"/>
          <w:szCs w:val="28"/>
        </w:rPr>
        <w:t xml:space="preserve">   </w:t>
      </w:r>
      <w:proofErr w:type="gramStart"/>
      <w:r w:rsidR="00182227" w:rsidRPr="000C2A28">
        <w:rPr>
          <w:b/>
          <w:bCs/>
          <w:sz w:val="28"/>
          <w:szCs w:val="28"/>
          <w:lang w:val="en-US"/>
        </w:rPr>
        <w:t>I</w:t>
      </w:r>
      <w:r w:rsidR="00182227" w:rsidRPr="000C2A28">
        <w:rPr>
          <w:b/>
          <w:bCs/>
          <w:sz w:val="28"/>
          <w:szCs w:val="28"/>
        </w:rPr>
        <w:t xml:space="preserve">  созыва</w:t>
      </w:r>
      <w:proofErr w:type="gramEnd"/>
    </w:p>
    <w:p w:rsidR="009E6791" w:rsidRPr="000C2A28" w:rsidRDefault="009E6791" w:rsidP="000C2A28">
      <w:pPr>
        <w:pStyle w:val="1"/>
        <w:keepNext w:val="0"/>
        <w:widowControl w:val="0"/>
        <w:suppressAutoHyphens w:val="0"/>
        <w:jc w:val="center"/>
        <w:rPr>
          <w:b/>
          <w:bCs/>
          <w:sz w:val="28"/>
          <w:szCs w:val="28"/>
        </w:rPr>
      </w:pPr>
    </w:p>
    <w:p w:rsidR="00182227" w:rsidRPr="000C2A28" w:rsidRDefault="00182227" w:rsidP="000C2A28">
      <w:pPr>
        <w:pStyle w:val="1"/>
        <w:keepNext w:val="0"/>
        <w:widowControl w:val="0"/>
        <w:suppressAutoHyphens w:val="0"/>
        <w:jc w:val="center"/>
        <w:rPr>
          <w:b/>
          <w:bCs/>
          <w:sz w:val="28"/>
          <w:szCs w:val="28"/>
        </w:rPr>
      </w:pPr>
      <w:r w:rsidRPr="000C2A28">
        <w:rPr>
          <w:b/>
          <w:bCs/>
          <w:sz w:val="28"/>
          <w:szCs w:val="28"/>
        </w:rPr>
        <w:t>РЕШЕНИЕ</w:t>
      </w:r>
    </w:p>
    <w:p w:rsidR="009E6791" w:rsidRPr="000C2A28" w:rsidRDefault="00182227" w:rsidP="000C2A28">
      <w:pPr>
        <w:pStyle w:val="1"/>
        <w:keepNext w:val="0"/>
        <w:widowControl w:val="0"/>
        <w:suppressAutoHyphens w:val="0"/>
        <w:rPr>
          <w:sz w:val="28"/>
          <w:szCs w:val="28"/>
        </w:rPr>
      </w:pPr>
      <w:r w:rsidRPr="000C2A28">
        <w:rPr>
          <w:b/>
          <w:bCs/>
          <w:color w:val="000000"/>
          <w:sz w:val="28"/>
          <w:szCs w:val="28"/>
        </w:rPr>
        <w:t xml:space="preserve">от </w:t>
      </w:r>
      <w:r w:rsidR="009E6791" w:rsidRPr="000C2A28">
        <w:rPr>
          <w:b/>
          <w:bCs/>
          <w:color w:val="000000"/>
          <w:sz w:val="28"/>
          <w:szCs w:val="28"/>
        </w:rPr>
        <w:t xml:space="preserve">21 </w:t>
      </w:r>
      <w:proofErr w:type="gramStart"/>
      <w:r w:rsidR="009E6791" w:rsidRPr="000C2A28">
        <w:rPr>
          <w:b/>
          <w:bCs/>
          <w:color w:val="000000"/>
          <w:sz w:val="28"/>
          <w:szCs w:val="28"/>
        </w:rPr>
        <w:t xml:space="preserve">апреля </w:t>
      </w:r>
      <w:r w:rsidRPr="000C2A28">
        <w:rPr>
          <w:b/>
          <w:bCs/>
          <w:color w:val="000000"/>
          <w:sz w:val="28"/>
          <w:szCs w:val="28"/>
        </w:rPr>
        <w:t xml:space="preserve"> 201</w:t>
      </w:r>
      <w:r w:rsidR="009E6791" w:rsidRPr="000C2A28">
        <w:rPr>
          <w:b/>
          <w:bCs/>
          <w:color w:val="000000"/>
          <w:sz w:val="28"/>
          <w:szCs w:val="28"/>
        </w:rPr>
        <w:t>5</w:t>
      </w:r>
      <w:proofErr w:type="gramEnd"/>
      <w:r w:rsidRPr="000C2A28">
        <w:rPr>
          <w:b/>
          <w:bCs/>
          <w:color w:val="000000"/>
          <w:sz w:val="28"/>
          <w:szCs w:val="28"/>
        </w:rPr>
        <w:t xml:space="preserve">г </w:t>
      </w:r>
      <w:r w:rsidR="009E6791" w:rsidRPr="000C2A28">
        <w:rPr>
          <w:b/>
          <w:bCs/>
          <w:color w:val="000000"/>
          <w:sz w:val="28"/>
          <w:szCs w:val="28"/>
        </w:rPr>
        <w:t xml:space="preserve">  </w:t>
      </w:r>
      <w:r w:rsidRPr="000C2A28">
        <w:rPr>
          <w:b/>
          <w:bCs/>
          <w:color w:val="000000"/>
          <w:sz w:val="28"/>
          <w:szCs w:val="28"/>
        </w:rPr>
        <w:t xml:space="preserve">                            </w:t>
      </w:r>
      <w:r w:rsidR="009E6791" w:rsidRPr="000C2A28">
        <w:rPr>
          <w:b/>
          <w:bCs/>
          <w:color w:val="000000"/>
          <w:sz w:val="28"/>
          <w:szCs w:val="28"/>
        </w:rPr>
        <w:t xml:space="preserve">    </w:t>
      </w:r>
      <w:r w:rsidRPr="000C2A28">
        <w:rPr>
          <w:b/>
          <w:bCs/>
          <w:color w:val="000000"/>
          <w:sz w:val="28"/>
          <w:szCs w:val="28"/>
        </w:rPr>
        <w:t xml:space="preserve"> № </w:t>
      </w:r>
      <w:r w:rsidR="009E6791" w:rsidRPr="000C2A28">
        <w:rPr>
          <w:b/>
          <w:bCs/>
          <w:color w:val="000000"/>
          <w:sz w:val="28"/>
          <w:szCs w:val="28"/>
        </w:rPr>
        <w:t xml:space="preserve">80                                         </w:t>
      </w:r>
      <w:r w:rsidR="00CD1647" w:rsidRPr="000C2A28">
        <w:rPr>
          <w:b/>
          <w:bCs/>
          <w:color w:val="000000"/>
          <w:sz w:val="28"/>
          <w:szCs w:val="28"/>
        </w:rPr>
        <w:t>с</w:t>
      </w:r>
      <w:r w:rsidR="009E6791" w:rsidRPr="000C2A28">
        <w:rPr>
          <w:b/>
          <w:bCs/>
          <w:sz w:val="28"/>
          <w:szCs w:val="28"/>
        </w:rPr>
        <w:t xml:space="preserve">.Ароматное  </w:t>
      </w:r>
    </w:p>
    <w:p w:rsidR="00182227" w:rsidRPr="000C2A28" w:rsidRDefault="009E6791" w:rsidP="000C2A28">
      <w:pPr>
        <w:pStyle w:val="Standard"/>
        <w:widowControl w:val="0"/>
        <w:suppressAutoHyphens w:val="0"/>
        <w:jc w:val="both"/>
        <w:rPr>
          <w:sz w:val="28"/>
          <w:szCs w:val="28"/>
        </w:rPr>
      </w:pPr>
      <w:r w:rsidRPr="000C2A28">
        <w:rPr>
          <w:b/>
          <w:bCs/>
          <w:color w:val="000000"/>
          <w:sz w:val="28"/>
          <w:szCs w:val="28"/>
        </w:rPr>
        <w:t xml:space="preserve">  </w:t>
      </w:r>
    </w:p>
    <w:p w:rsidR="00182227" w:rsidRPr="000C2A28" w:rsidRDefault="00182227" w:rsidP="000C2A28">
      <w:pPr>
        <w:pStyle w:val="Standard"/>
        <w:widowControl w:val="0"/>
        <w:suppressAutoHyphens w:val="0"/>
        <w:jc w:val="both"/>
        <w:rPr>
          <w:b/>
          <w:bCs/>
          <w:sz w:val="28"/>
          <w:szCs w:val="28"/>
        </w:rPr>
      </w:pPr>
      <w:r w:rsidRPr="000C2A28">
        <w:rPr>
          <w:b/>
          <w:bCs/>
          <w:sz w:val="28"/>
          <w:szCs w:val="28"/>
        </w:rPr>
        <w:t xml:space="preserve">Об </w:t>
      </w:r>
      <w:proofErr w:type="gramStart"/>
      <w:r w:rsidRPr="000C2A28">
        <w:rPr>
          <w:b/>
          <w:bCs/>
          <w:sz w:val="28"/>
          <w:szCs w:val="28"/>
        </w:rPr>
        <w:t>утверждении  Правил</w:t>
      </w:r>
      <w:proofErr w:type="gramEnd"/>
    </w:p>
    <w:p w:rsidR="00182227" w:rsidRPr="000C2A28" w:rsidRDefault="00182227" w:rsidP="000C2A28">
      <w:pPr>
        <w:pStyle w:val="Standard"/>
        <w:widowControl w:val="0"/>
        <w:suppressAutoHyphens w:val="0"/>
        <w:jc w:val="both"/>
        <w:rPr>
          <w:b/>
          <w:bCs/>
          <w:sz w:val="28"/>
          <w:szCs w:val="28"/>
        </w:rPr>
      </w:pPr>
      <w:r w:rsidRPr="000C2A28">
        <w:rPr>
          <w:b/>
          <w:bCs/>
          <w:sz w:val="28"/>
          <w:szCs w:val="28"/>
        </w:rPr>
        <w:t>благоустройства и санитарного</w:t>
      </w:r>
    </w:p>
    <w:p w:rsidR="00182227" w:rsidRPr="000C2A28" w:rsidRDefault="00182227" w:rsidP="000C2A28">
      <w:pPr>
        <w:pStyle w:val="Standard"/>
        <w:widowControl w:val="0"/>
        <w:suppressAutoHyphens w:val="0"/>
        <w:jc w:val="both"/>
        <w:rPr>
          <w:b/>
          <w:bCs/>
          <w:sz w:val="28"/>
          <w:szCs w:val="28"/>
        </w:rPr>
      </w:pPr>
      <w:r w:rsidRPr="000C2A28">
        <w:rPr>
          <w:b/>
          <w:bCs/>
          <w:sz w:val="28"/>
          <w:szCs w:val="28"/>
        </w:rPr>
        <w:t>содержания территорий</w:t>
      </w:r>
    </w:p>
    <w:p w:rsidR="00182227" w:rsidRPr="000C2A28" w:rsidRDefault="00D907EF" w:rsidP="000C2A28">
      <w:pPr>
        <w:pStyle w:val="Standard"/>
        <w:widowControl w:val="0"/>
        <w:suppressAutoHyphens w:val="0"/>
        <w:jc w:val="both"/>
        <w:rPr>
          <w:b/>
          <w:bCs/>
          <w:sz w:val="28"/>
          <w:szCs w:val="28"/>
        </w:rPr>
      </w:pPr>
      <w:r w:rsidRPr="000C2A28">
        <w:rPr>
          <w:b/>
          <w:bCs/>
          <w:sz w:val="28"/>
          <w:szCs w:val="28"/>
        </w:rPr>
        <w:t>Ароматненского</w:t>
      </w:r>
      <w:r w:rsidR="00182227" w:rsidRPr="000C2A28">
        <w:rPr>
          <w:b/>
          <w:bCs/>
          <w:sz w:val="28"/>
          <w:szCs w:val="28"/>
        </w:rPr>
        <w:t xml:space="preserve"> сельского поселения</w:t>
      </w:r>
    </w:p>
    <w:p w:rsidR="00182227" w:rsidRPr="000C2A28" w:rsidRDefault="00182227" w:rsidP="000C2A28">
      <w:pPr>
        <w:pStyle w:val="Standard"/>
        <w:widowControl w:val="0"/>
        <w:suppressAutoHyphens w:val="0"/>
        <w:jc w:val="both"/>
        <w:rPr>
          <w:b/>
          <w:bCs/>
          <w:color w:val="000000"/>
          <w:sz w:val="28"/>
          <w:szCs w:val="28"/>
        </w:rPr>
      </w:pPr>
      <w:r w:rsidRPr="000C2A28">
        <w:rPr>
          <w:b/>
          <w:bCs/>
          <w:color w:val="000000"/>
          <w:sz w:val="28"/>
          <w:szCs w:val="28"/>
        </w:rPr>
        <w:t>Бахчисарайского района Республики Крым</w:t>
      </w:r>
    </w:p>
    <w:p w:rsidR="00182227" w:rsidRPr="000C2A28" w:rsidRDefault="00182227" w:rsidP="000C2A28">
      <w:pPr>
        <w:pStyle w:val="Standard"/>
        <w:widowControl w:val="0"/>
        <w:suppressAutoHyphens w:val="0"/>
        <w:jc w:val="both"/>
        <w:rPr>
          <w:sz w:val="28"/>
          <w:szCs w:val="28"/>
        </w:rPr>
      </w:pPr>
    </w:p>
    <w:p w:rsidR="00182227" w:rsidRPr="000C2A28" w:rsidRDefault="00182227" w:rsidP="000C2A28">
      <w:pPr>
        <w:pStyle w:val="Standard"/>
        <w:widowControl w:val="0"/>
        <w:suppressAutoHyphens w:val="0"/>
        <w:jc w:val="both"/>
        <w:rPr>
          <w:sz w:val="28"/>
          <w:szCs w:val="28"/>
        </w:rPr>
      </w:pPr>
      <w:r w:rsidRPr="000C2A28">
        <w:rPr>
          <w:sz w:val="28"/>
          <w:szCs w:val="28"/>
        </w:rPr>
        <w:tab/>
      </w:r>
      <w:r w:rsidR="00F22AF4" w:rsidRPr="000C2A28">
        <w:rPr>
          <w:bCs/>
          <w:sz w:val="28"/>
          <w:szCs w:val="28"/>
        </w:rPr>
        <w:t>Во исполнение п.6 поручения Главы Республики Крым от 26.11.2014 г. №01-62/3230</w:t>
      </w:r>
      <w:r w:rsidRPr="000C2A28">
        <w:rPr>
          <w:sz w:val="28"/>
          <w:szCs w:val="28"/>
        </w:rPr>
        <w:t xml:space="preserve"> в  соответствии с Федеральным </w:t>
      </w:r>
      <w:hyperlink r:id="rId6" w:history="1">
        <w:r w:rsidRPr="000C2A28">
          <w:rPr>
            <w:rStyle w:val="a3"/>
            <w:color w:val="00000A"/>
            <w:sz w:val="28"/>
            <w:szCs w:val="28"/>
            <w:u w:val="none"/>
          </w:rPr>
          <w:t>законом</w:t>
        </w:r>
      </w:hyperlink>
      <w:r w:rsidRPr="000C2A28">
        <w:rPr>
          <w:sz w:val="28"/>
          <w:szCs w:val="28"/>
        </w:rPr>
        <w:t xml:space="preserve"> от 06.10.2003</w:t>
      </w:r>
      <w:r w:rsidR="00F22AF4" w:rsidRPr="000C2A28">
        <w:rPr>
          <w:sz w:val="28"/>
          <w:szCs w:val="28"/>
        </w:rPr>
        <w:t xml:space="preserve"> </w:t>
      </w:r>
      <w:r w:rsidRPr="000C2A28">
        <w:rPr>
          <w:sz w:val="28"/>
          <w:szCs w:val="28"/>
        </w:rPr>
        <w:t xml:space="preserve">N 131-ФЗ "Об общих принципах организации местного самоуправления в Российской Федерации", в целях установления единых требований к содержанию в чистоте и порядке объектов благоустройства, повышения уровня благоустройства в целом на территории  </w:t>
      </w:r>
      <w:r w:rsidR="00D907EF" w:rsidRPr="000C2A28">
        <w:rPr>
          <w:sz w:val="28"/>
          <w:szCs w:val="28"/>
        </w:rPr>
        <w:t>Ароматненского</w:t>
      </w:r>
      <w:r w:rsidRPr="000C2A28">
        <w:rPr>
          <w:sz w:val="28"/>
          <w:szCs w:val="28"/>
        </w:rPr>
        <w:t xml:space="preserve"> сельского поселения Бахчисарайского  района,</w:t>
      </w:r>
    </w:p>
    <w:p w:rsidR="00182227" w:rsidRPr="000C2A28" w:rsidRDefault="00182227" w:rsidP="000C2A28">
      <w:pPr>
        <w:pStyle w:val="Standard"/>
        <w:widowControl w:val="0"/>
        <w:suppressAutoHyphens w:val="0"/>
        <w:jc w:val="both"/>
        <w:rPr>
          <w:sz w:val="28"/>
          <w:szCs w:val="28"/>
        </w:rPr>
      </w:pPr>
    </w:p>
    <w:p w:rsidR="00182227" w:rsidRPr="000C2A28" w:rsidRDefault="00182227" w:rsidP="000C2A28">
      <w:pPr>
        <w:pStyle w:val="Standard"/>
        <w:widowControl w:val="0"/>
        <w:suppressAutoHyphens w:val="0"/>
        <w:rPr>
          <w:sz w:val="28"/>
          <w:szCs w:val="28"/>
        </w:rPr>
      </w:pPr>
      <w:r w:rsidRPr="000C2A28">
        <w:rPr>
          <w:sz w:val="28"/>
          <w:szCs w:val="28"/>
        </w:rPr>
        <w:t xml:space="preserve">                                </w:t>
      </w:r>
      <w:r w:rsidR="00D907EF" w:rsidRPr="000C2A28">
        <w:rPr>
          <w:sz w:val="28"/>
          <w:szCs w:val="28"/>
        </w:rPr>
        <w:t>АРОМАТНЕНСКИЙ</w:t>
      </w:r>
      <w:r w:rsidRPr="000C2A28">
        <w:rPr>
          <w:sz w:val="28"/>
          <w:szCs w:val="28"/>
        </w:rPr>
        <w:t xml:space="preserve"> </w:t>
      </w:r>
      <w:proofErr w:type="gramStart"/>
      <w:r w:rsidRPr="000C2A28">
        <w:rPr>
          <w:sz w:val="28"/>
          <w:szCs w:val="28"/>
        </w:rPr>
        <w:t>СЕЛЬСКИЙ  СОВЕТ</w:t>
      </w:r>
      <w:proofErr w:type="gramEnd"/>
      <w:r w:rsidRPr="000C2A28">
        <w:rPr>
          <w:sz w:val="28"/>
          <w:szCs w:val="28"/>
        </w:rPr>
        <w:t xml:space="preserve">  РЕШИЛ:</w:t>
      </w:r>
    </w:p>
    <w:p w:rsidR="00182227" w:rsidRPr="000C2A28" w:rsidRDefault="00182227" w:rsidP="000C2A28">
      <w:pPr>
        <w:pStyle w:val="Standard"/>
        <w:widowControl w:val="0"/>
        <w:suppressAutoHyphens w:val="0"/>
        <w:jc w:val="both"/>
        <w:rPr>
          <w:sz w:val="28"/>
          <w:szCs w:val="28"/>
        </w:rPr>
      </w:pPr>
    </w:p>
    <w:p w:rsidR="00F22AF4" w:rsidRPr="000C2A28" w:rsidRDefault="00F22AF4" w:rsidP="000C2A2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261" w:rsidRPr="000C2A28" w:rsidRDefault="00F22AF4" w:rsidP="000C2A2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2A28">
        <w:rPr>
          <w:rFonts w:ascii="Times New Roman" w:hAnsi="Times New Roman" w:cs="Times New Roman"/>
          <w:bCs/>
          <w:sz w:val="28"/>
          <w:szCs w:val="28"/>
        </w:rPr>
        <w:t>1</w:t>
      </w:r>
      <w:r w:rsidR="008F3261" w:rsidRPr="000C2A28">
        <w:rPr>
          <w:rFonts w:ascii="Times New Roman" w:hAnsi="Times New Roman" w:cs="Times New Roman"/>
          <w:sz w:val="28"/>
          <w:szCs w:val="28"/>
        </w:rPr>
        <w:t xml:space="preserve"> </w:t>
      </w:r>
      <w:r w:rsidR="008F3261" w:rsidRPr="000C2A28">
        <w:rPr>
          <w:rFonts w:ascii="Times New Roman" w:hAnsi="Times New Roman" w:cs="Times New Roman"/>
          <w:bCs/>
          <w:sz w:val="28"/>
          <w:szCs w:val="28"/>
        </w:rPr>
        <w:t>.Утвердить</w:t>
      </w:r>
      <w:proofErr w:type="gramEnd"/>
      <w:r w:rsidR="008F3261" w:rsidRPr="000C2A28">
        <w:rPr>
          <w:rFonts w:ascii="Times New Roman" w:hAnsi="Times New Roman" w:cs="Times New Roman"/>
          <w:bCs/>
          <w:sz w:val="28"/>
          <w:szCs w:val="28"/>
        </w:rPr>
        <w:t xml:space="preserve"> Правила благоустройства</w:t>
      </w:r>
      <w:r w:rsidR="008F3261" w:rsidRPr="000C2A28">
        <w:rPr>
          <w:rFonts w:ascii="Times New Roman" w:hAnsi="Times New Roman" w:cs="Times New Roman"/>
          <w:sz w:val="28"/>
          <w:szCs w:val="28"/>
        </w:rPr>
        <w:t xml:space="preserve">, уборки и санитарного содержания территории муниципального образования  Ароматненское сельское поселение  Бахчисарайского района Республики Крым </w:t>
      </w:r>
      <w:r w:rsidR="008F3261" w:rsidRPr="000C2A28">
        <w:rPr>
          <w:rFonts w:ascii="Times New Roman" w:hAnsi="Times New Roman" w:cs="Times New Roman"/>
          <w:bCs/>
          <w:sz w:val="28"/>
          <w:szCs w:val="28"/>
        </w:rPr>
        <w:t>согласно приложения.</w:t>
      </w:r>
    </w:p>
    <w:p w:rsidR="008F3261" w:rsidRPr="000C2A28" w:rsidRDefault="008F3261" w:rsidP="000C2A2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A2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C2A28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«Правила благоустройства и санитарного содержания территорий Ароматненского сельского поселения </w:t>
      </w:r>
      <w:proofErr w:type="gramStart"/>
      <w:r w:rsidRPr="000C2A28">
        <w:rPr>
          <w:rFonts w:ascii="Times New Roman" w:hAnsi="Times New Roman" w:cs="Times New Roman"/>
          <w:sz w:val="28"/>
          <w:szCs w:val="28"/>
        </w:rPr>
        <w:t>Бахчисарайского  района</w:t>
      </w:r>
      <w:proofErr w:type="gramEnd"/>
      <w:r w:rsidRPr="000C2A28">
        <w:rPr>
          <w:rFonts w:ascii="Times New Roman" w:hAnsi="Times New Roman" w:cs="Times New Roman"/>
          <w:sz w:val="28"/>
          <w:szCs w:val="28"/>
        </w:rPr>
        <w:t>» согласно Порядка  обнародования нормативных правовых актов  органов местного самоуправления</w:t>
      </w:r>
      <w:r w:rsidRPr="000C2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A28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поселения,( Решение 11 сессии 1-го созыва  №  72 от 05.03.2015г.)  </w:t>
      </w:r>
    </w:p>
    <w:p w:rsidR="008F3261" w:rsidRPr="000C2A28" w:rsidRDefault="008F3261" w:rsidP="000C2A2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A28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 момента опубликования (обнародования).</w:t>
      </w:r>
    </w:p>
    <w:p w:rsidR="00686345" w:rsidRPr="000C2A28" w:rsidRDefault="008F3261" w:rsidP="000C2A28">
      <w:pPr>
        <w:pStyle w:val="a7"/>
        <w:suppressAutoHyphens w:val="0"/>
        <w:ind w:left="720"/>
        <w:jc w:val="both"/>
        <w:rPr>
          <w:rFonts w:cs="Times New Roman"/>
          <w:b/>
          <w:sz w:val="28"/>
          <w:szCs w:val="28"/>
        </w:rPr>
      </w:pPr>
      <w:r w:rsidRPr="000C2A28">
        <w:rPr>
          <w:rFonts w:cs="Times New Roman"/>
          <w:bCs/>
          <w:sz w:val="28"/>
          <w:szCs w:val="28"/>
        </w:rPr>
        <w:t xml:space="preserve">4. Контроль за исполнением настоящего решения возложить </w:t>
      </w:r>
      <w:proofErr w:type="gramStart"/>
      <w:r w:rsidRPr="000C2A28">
        <w:rPr>
          <w:rFonts w:cs="Times New Roman"/>
          <w:bCs/>
          <w:sz w:val="28"/>
          <w:szCs w:val="28"/>
        </w:rPr>
        <w:t>на  п</w:t>
      </w:r>
      <w:r w:rsidRPr="000C2A28">
        <w:rPr>
          <w:rFonts w:cs="Times New Roman"/>
          <w:sz w:val="28"/>
          <w:szCs w:val="28"/>
        </w:rPr>
        <w:t>остоянную</w:t>
      </w:r>
      <w:proofErr w:type="gramEnd"/>
      <w:r w:rsidRPr="000C2A28">
        <w:rPr>
          <w:rFonts w:cs="Times New Roman"/>
          <w:sz w:val="28"/>
          <w:szCs w:val="28"/>
        </w:rPr>
        <w:t xml:space="preserve"> комиссию по вопросам </w:t>
      </w:r>
      <w:r w:rsidR="00686345" w:rsidRPr="000C2A28">
        <w:rPr>
          <w:rFonts w:cs="Times New Roman"/>
          <w:b/>
          <w:sz w:val="28"/>
          <w:szCs w:val="28"/>
        </w:rPr>
        <w:t xml:space="preserve"> </w:t>
      </w:r>
      <w:r w:rsidR="00686345" w:rsidRPr="000C2A28">
        <w:rPr>
          <w:rFonts w:cs="Times New Roman"/>
          <w:sz w:val="28"/>
          <w:szCs w:val="28"/>
        </w:rPr>
        <w:t>приватизации, аренде имущества, управлению земельными ресурсами и охране окружающей среды.</w:t>
      </w:r>
    </w:p>
    <w:p w:rsidR="00182227" w:rsidRPr="000C2A28" w:rsidRDefault="00182227" w:rsidP="000C2A2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2227" w:rsidRPr="000C2A28" w:rsidRDefault="00182227" w:rsidP="000C2A28">
      <w:pPr>
        <w:pStyle w:val="Standard"/>
        <w:widowControl w:val="0"/>
        <w:suppressAutoHyphens w:val="0"/>
        <w:jc w:val="both"/>
        <w:rPr>
          <w:sz w:val="28"/>
          <w:szCs w:val="28"/>
        </w:rPr>
      </w:pPr>
      <w:r w:rsidRPr="000C2A28">
        <w:rPr>
          <w:sz w:val="28"/>
          <w:szCs w:val="28"/>
        </w:rPr>
        <w:t xml:space="preserve">Председатель </w:t>
      </w:r>
      <w:r w:rsidR="00D907EF" w:rsidRPr="000C2A28">
        <w:rPr>
          <w:sz w:val="28"/>
          <w:szCs w:val="28"/>
        </w:rPr>
        <w:t>Ароматненского</w:t>
      </w:r>
      <w:r w:rsidRPr="000C2A28">
        <w:rPr>
          <w:sz w:val="28"/>
          <w:szCs w:val="28"/>
        </w:rPr>
        <w:t xml:space="preserve"> сельского совета</w:t>
      </w:r>
      <w:r w:rsidRPr="000C2A28">
        <w:rPr>
          <w:b/>
          <w:bCs/>
          <w:color w:val="000000"/>
          <w:sz w:val="28"/>
          <w:szCs w:val="28"/>
        </w:rPr>
        <w:t xml:space="preserve">                                                    </w:t>
      </w:r>
      <w:r w:rsidR="00D907EF" w:rsidRPr="000C2A28">
        <w:rPr>
          <w:color w:val="000000"/>
          <w:sz w:val="28"/>
          <w:szCs w:val="28"/>
        </w:rPr>
        <w:t>И</w:t>
      </w:r>
      <w:r w:rsidRPr="000C2A28">
        <w:rPr>
          <w:color w:val="000000"/>
          <w:sz w:val="28"/>
          <w:szCs w:val="28"/>
        </w:rPr>
        <w:t>.А.</w:t>
      </w:r>
      <w:r w:rsidR="00B2745F" w:rsidRPr="000C2A28">
        <w:rPr>
          <w:color w:val="000000"/>
          <w:sz w:val="28"/>
          <w:szCs w:val="28"/>
        </w:rPr>
        <w:t>Лизогуб</w:t>
      </w:r>
    </w:p>
    <w:p w:rsidR="00182227" w:rsidRPr="000C2A28" w:rsidRDefault="00182227" w:rsidP="000C2A28">
      <w:pPr>
        <w:pStyle w:val="Standard"/>
        <w:widowControl w:val="0"/>
        <w:suppressAutoHyphens w:val="0"/>
        <w:jc w:val="both"/>
        <w:rPr>
          <w:b/>
          <w:bCs/>
          <w:color w:val="000000"/>
          <w:sz w:val="28"/>
          <w:szCs w:val="28"/>
        </w:rPr>
      </w:pPr>
      <w:r w:rsidRPr="000C2A28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182227" w:rsidRPr="000C2A28" w:rsidRDefault="00182227" w:rsidP="000C2A28">
      <w:pPr>
        <w:pStyle w:val="Standard"/>
        <w:widowControl w:val="0"/>
        <w:suppressAutoHyphens w:val="0"/>
        <w:jc w:val="both"/>
        <w:rPr>
          <w:b/>
          <w:bCs/>
          <w:color w:val="000000"/>
          <w:sz w:val="28"/>
          <w:szCs w:val="28"/>
        </w:rPr>
      </w:pPr>
    </w:p>
    <w:p w:rsidR="00182227" w:rsidRPr="000C2A28" w:rsidRDefault="00182227" w:rsidP="000C2A28">
      <w:pPr>
        <w:widowControl w:val="0"/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A28">
        <w:rPr>
          <w:rFonts w:ascii="Times New Roman" w:eastAsia="Times New Roman" w:hAnsi="Times New Roman" w:cs="Times New Roman"/>
          <w:b/>
          <w:sz w:val="28"/>
          <w:szCs w:val="28"/>
        </w:rPr>
        <w:t>Утверждены</w:t>
      </w:r>
    </w:p>
    <w:p w:rsidR="00182227" w:rsidRPr="000C2A28" w:rsidRDefault="00182227" w:rsidP="000C2A28">
      <w:pPr>
        <w:widowControl w:val="0"/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A2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решением </w:t>
      </w:r>
      <w:r w:rsidR="00B2745F" w:rsidRPr="000C2A28">
        <w:rPr>
          <w:rFonts w:ascii="Times New Roman" w:eastAsia="Times New Roman" w:hAnsi="Times New Roman" w:cs="Times New Roman"/>
          <w:b/>
          <w:sz w:val="28"/>
          <w:szCs w:val="28"/>
        </w:rPr>
        <w:t>Ароматненского</w:t>
      </w:r>
      <w:r w:rsidR="00E50615" w:rsidRPr="000C2A2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  <w:r w:rsidRPr="000C2A28"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</w:p>
    <w:p w:rsidR="00E50615" w:rsidRPr="000C2A28" w:rsidRDefault="009E6791" w:rsidP="000C2A28">
      <w:pPr>
        <w:widowControl w:val="0"/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A28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182227" w:rsidRPr="000C2A28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сессией 1 созыва от </w:t>
      </w:r>
      <w:r w:rsidRPr="000C2A28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182227" w:rsidRPr="000C2A2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C2A28">
        <w:rPr>
          <w:rFonts w:ascii="Times New Roman" w:eastAsia="Times New Roman" w:hAnsi="Times New Roman" w:cs="Times New Roman"/>
          <w:b/>
          <w:sz w:val="28"/>
          <w:szCs w:val="28"/>
        </w:rPr>
        <w:t>04.</w:t>
      </w:r>
      <w:r w:rsidR="00182227" w:rsidRPr="000C2A2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C2A28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182227" w:rsidRPr="000C2A28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0C2A2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82227" w:rsidRPr="000C2A28">
        <w:rPr>
          <w:rFonts w:ascii="Times New Roman" w:eastAsia="Times New Roman" w:hAnsi="Times New Roman" w:cs="Times New Roman"/>
          <w:b/>
          <w:sz w:val="28"/>
          <w:szCs w:val="28"/>
        </w:rPr>
        <w:t xml:space="preserve">   № </w:t>
      </w:r>
      <w:r w:rsidR="00F22AF4" w:rsidRPr="000C2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b/>
          <w:sz w:val="28"/>
          <w:szCs w:val="28"/>
        </w:rPr>
        <w:t>80</w:t>
      </w:r>
      <w:r w:rsidR="00182227" w:rsidRPr="000C2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0152" w:rsidRPr="000C2A28" w:rsidRDefault="00E50615" w:rsidP="000C2A28">
      <w:pPr>
        <w:widowControl w:val="0"/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A28">
        <w:rPr>
          <w:rFonts w:ascii="Times New Roman" w:eastAsia="Times New Roman" w:hAnsi="Times New Roman" w:cs="Times New Roman"/>
          <w:b/>
          <w:sz w:val="28"/>
          <w:szCs w:val="28"/>
        </w:rPr>
        <w:t>(с изменениями в решении от</w:t>
      </w:r>
      <w:r w:rsidR="000C0152" w:rsidRPr="000C2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b/>
          <w:sz w:val="28"/>
          <w:szCs w:val="28"/>
        </w:rPr>
        <w:t xml:space="preserve">13.11.2015 №156, </w:t>
      </w:r>
    </w:p>
    <w:p w:rsidR="00E50615" w:rsidRPr="000C2A28" w:rsidRDefault="00E50615" w:rsidP="000C2A28">
      <w:pPr>
        <w:widowControl w:val="0"/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A28">
        <w:rPr>
          <w:rFonts w:ascii="Times New Roman" w:eastAsia="Times New Roman" w:hAnsi="Times New Roman" w:cs="Times New Roman"/>
          <w:b/>
          <w:sz w:val="28"/>
          <w:szCs w:val="28"/>
        </w:rPr>
        <w:t xml:space="preserve">от 28.09.2017 №315, </w:t>
      </w:r>
    </w:p>
    <w:p w:rsidR="00E50615" w:rsidRPr="000C2A28" w:rsidRDefault="00E50615" w:rsidP="000C2A28">
      <w:pPr>
        <w:widowControl w:val="0"/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A28">
        <w:rPr>
          <w:rFonts w:ascii="Times New Roman" w:eastAsia="Times New Roman" w:hAnsi="Times New Roman" w:cs="Times New Roman"/>
          <w:b/>
          <w:sz w:val="28"/>
          <w:szCs w:val="28"/>
        </w:rPr>
        <w:t xml:space="preserve">от 20.05.2019 №418, от 29.11.2019 №20, </w:t>
      </w:r>
    </w:p>
    <w:p w:rsidR="00182227" w:rsidRPr="000C2A28" w:rsidRDefault="00E50615" w:rsidP="000C2A28">
      <w:pPr>
        <w:widowControl w:val="0"/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A28">
        <w:rPr>
          <w:rFonts w:ascii="Times New Roman" w:eastAsia="Times New Roman" w:hAnsi="Times New Roman" w:cs="Times New Roman"/>
          <w:b/>
          <w:sz w:val="28"/>
          <w:szCs w:val="28"/>
        </w:rPr>
        <w:t>от 17.03.2020 №32, от 09.04.2021 №72)</w:t>
      </w:r>
      <w:r w:rsidR="00182227" w:rsidRPr="000C2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3496" w:rsidRPr="00133496" w:rsidRDefault="00133496" w:rsidP="000C2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</w:p>
    <w:p w:rsidR="00133496" w:rsidRPr="00133496" w:rsidRDefault="00133496" w:rsidP="000C2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благоустройства и санитарного содержания территории муниципального образования Ароматненское сельское поселение Бахчисарайского района Республики Крым</w:t>
      </w:r>
    </w:p>
    <w:p w:rsidR="00133496" w:rsidRPr="00133496" w:rsidRDefault="00133496" w:rsidP="000C2A28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 1.1. Настоящие правила благоустройства, уборки и санитарного содержания территории муниципального образования Ароматненское сельское поселение Бахчисарайского района Республики Крым (далее по тексту – Правила) разработаны с целью обеспечения должного санитарно-эстетического состояния населенных пунктов муниципального образования  Ароматненское сельское поселение Бахчисарайского района Республики Крым (далее по тексту – Ароматненское сельское поселение) и межселенных территорий в соответствии с Федеральным законом «О санитарно-эпидемиологическом благополучии населения», Федеральными законами  Республики Крым, санитарными правилами, техническими противопожарными и другими нормативными актами.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Правила благоустройства территории обязательны для всех физических и юридических лиц, независимо от их организационно-правовых форм.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1.2. Правила устанавливают обязанность юридических лиц, независимо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территорий предприятий, учреждений и организаций всех форм собственности;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элементов внешнего благоустройства, включая улицы, площади, проезды, дворы, подъезды, площадки для сбора твердых бытовых отходов и других территорий населенных пунктов;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жилых, административных, социальных, сельскохозяйственных, промышленных и торговых зданий, садов, парков,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лесополос, полевых дорог, мест содержания техники, производственных участков иных мест производственного, культурного, социального назначения;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-  водоотводных сооружений, прочих инженерно-технических и санитарных 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lastRenderedPageBreak/>
        <w:t>сооружений и коммуникаций.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2. В настоящих Правилах используются понятия:</w:t>
      </w:r>
    </w:p>
    <w:p w:rsidR="00133496" w:rsidRPr="00133496" w:rsidRDefault="00C94A81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C2A2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Благоустройство – </w:t>
      </w:r>
      <w:r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>это комплекс работ ( по инженерной подготовке территории, устройству дорог, развитию коммуникационных сетей и сооружений водоснабжения, канализации, энергоснабжения, связи и др.) и мероприятий ( по расчистке, осушению, озеленению  территории, улучшению микроклимата, охране от загрязнения воздушного бассейна, открытых водоёмов и почвы, санитарной очистке, снижению уровня шума и др.), направленных на содержание территории и объектов, а так же  на  проектирование и размещение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133496" w:rsidRPr="00133496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r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5509EC" w:rsidRPr="000C2A2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дополнено</w:t>
      </w:r>
      <w:r w:rsidR="005509EC" w:rsidRPr="000C2A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5509EC" w:rsidRPr="000C2A2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новой </w:t>
      </w:r>
      <w:r w:rsidRPr="000C2A2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редакции</w:t>
      </w:r>
      <w:r w:rsidR="005509EC" w:rsidRPr="000C2A2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в  решении</w:t>
      </w:r>
      <w:r w:rsidRPr="000C2A2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№418 от 20.05.2019</w:t>
      </w:r>
      <w:r w:rsidRPr="000C2A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содержание и уборка территорий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t>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домовладелец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 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5509EC" w:rsidRPr="005509EC" w:rsidRDefault="005509EC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5509E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прилегающая территория</w:t>
      </w:r>
      <w:r w:rsidRPr="005509E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—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(далее - правила благоустройства) в соответствии с порядком, установленным Законом Республики Крым от 05.03.2019 № 574-ЗРК/2019 «О порядке определения правилами благоустройства территорий муниципальных образований в Республике Крым границ прилегающих территорий»;</w:t>
      </w:r>
      <w:r w:rsidRPr="000C2A28">
        <w:rPr>
          <w:rFonts w:ascii="Times New Roman" w:hAnsi="Times New Roman" w:cs="Times New Roman"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(в новой редакции в  решении №418 от 20.05.2019)</w:t>
      </w:r>
    </w:p>
    <w:p w:rsidR="00133496" w:rsidRPr="00133496" w:rsidRDefault="005509EC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0C2A2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территория общего пользования</w:t>
      </w:r>
      <w:r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—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r w:rsidR="00133496" w:rsidRPr="00133496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r w:rsidRPr="000C2A28">
        <w:rPr>
          <w:rFonts w:ascii="Times New Roman" w:hAnsi="Times New Roman" w:cs="Times New Roman"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(в новой редакции в решении №418 от 20.05.2019)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восстановительная стоимость зеленых насаждений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 — материальная компенсация ущерба, выплачиваемая за нанесение вреда зеленым насаждениям, взимаемая при санкционированных пересадке или сносе зеленых насаждений, а также при их повреждении или уничтожении;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зеленый фонд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—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этих поселений;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зеленые насаждения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 — древесные и кустарниковые растения;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место временного хранения отходов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 —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производитель отходов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 — физическое или юридическое лицо, образующее отходы в результате жизненной и производственной деятельности человека.</w:t>
      </w:r>
    </w:p>
    <w:p w:rsidR="00133496" w:rsidRPr="000C2A28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красные линии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t> — линии, которые обозначают существующие, планируемые границы общего пользования, границы земельных участков, на которых расположены линии электропередачи, линии связи (в том числе линейно- кабельные сооружения) автомобильные дороги.</w:t>
      </w:r>
    </w:p>
    <w:p w:rsidR="006861DE" w:rsidRPr="006861DE" w:rsidRDefault="006861DE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861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границы прилегающей территории</w:t>
      </w:r>
      <w:r w:rsidRPr="006861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  <w:r w:rsidRPr="000C2A28">
        <w:rPr>
          <w:rFonts w:ascii="Times New Roman" w:hAnsi="Times New Roman" w:cs="Times New Roman"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>(дополнено в новой редакции в решении №418 от 20.05.2019)</w:t>
      </w:r>
    </w:p>
    <w:p w:rsidR="006861DE" w:rsidRPr="006861DE" w:rsidRDefault="006861DE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861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внутренняя часть границ прилегающей территории</w:t>
      </w:r>
      <w:r w:rsidRPr="006861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  <w:r w:rsidRPr="000C2A28">
        <w:rPr>
          <w:rFonts w:ascii="Times New Roman" w:hAnsi="Times New Roman" w:cs="Times New Roman"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>(дополнено в новой редакции в решении №418 от 20.05.2019)</w:t>
      </w:r>
    </w:p>
    <w:p w:rsidR="006861DE" w:rsidRPr="006861DE" w:rsidRDefault="006861DE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861D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внешняя часть границ прилегающей территории</w:t>
      </w:r>
      <w:r w:rsidRPr="006861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  <w:r w:rsidRPr="000C2A28">
        <w:rPr>
          <w:rFonts w:ascii="Times New Roman" w:hAnsi="Times New Roman" w:cs="Times New Roman"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>(дополнено в новой редакции в решении №418 от 20.05.2019)</w:t>
      </w:r>
    </w:p>
    <w:p w:rsidR="006861DE" w:rsidRPr="00133496" w:rsidRDefault="006861D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C2A2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площадь прилегающей территории</w:t>
      </w:r>
      <w:r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 площадь геометрической фигуры, образованной проекцией границ прилегающей территории на горизонтальную плоскость»</w:t>
      </w:r>
      <w:r w:rsidRPr="000C2A28">
        <w:rPr>
          <w:rFonts w:ascii="Times New Roman" w:hAnsi="Times New Roman" w:cs="Times New Roman"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>(дополнено в новой редакции в решении №418 от 20.05.2019).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3. Настоящие Правила содержат разделы: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3.1. Общее положения.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3.2. Порядок уборки и содержания территории Ароматненское сельского поселения.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br/>
        <w:t>3.3. Уборка территорий населенных пунктов Ароматненское сельского поселения по сезонам года.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3.4. Порядок содержания зеленых насаждений.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3.5. Порядок размещения и эксплуатации рекламно-информационных элементов на территории Ароматненское сельского поселения.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3.6.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3.7. Порядок содержания жилых и нежилых зданий, строений и сооружений на территории Ароматненское сельского поселения.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3.8. Порядок строительства (ремонта) подземных коммуникаций, капитального ремонта улиц, тротуаров и других видов земляных работ на территории Ароматненское сельского поселения.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3.9. Особые условия уборки и благоустройства.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3.10.Содержание животных и птицы в муниципальном образовании.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3.11. Освещение территории муниципального образования Ароматненское сельского поселения.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3.12. Контроль и ответственность за нарушение Правил благоустройства, уборки и санитарного содержания территории Ароматненское сельского поселения.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4. Порядок уборки и содержания территории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4.1. Юридические, должностные и физические лица обязаны соблюдать чистоту и 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поддерживать порядок на всей территории поселения, в том числе и на территориях частных домовладений.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4.2. Юридические и должностные лица в целях выполнения Правил по содержанию и благоустройству территорий муниципального образования обязаны: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издать правовой акт, определяющий ответственных за организацию и выполнение Правил, предусматривающий порядок уборки и содержания территории и объектов благоустройства;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 - организовать (при необходимости заключить договоры со специализированными предприятиями) сбор и вывоз отходов и мусора.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4.3. Ответственными за содержание объектов в чистоте, согласно настоящих Правил, и соблюдение установленного санитарного порядка являются: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на предприятиях, организациях и учреждениях их руководители;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на объектах торговли, оказания услуг- руководители объектов торговли (оказания услуг), индивидуальные предприниматели;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на незастроенных территориях – владельцы земельных участков;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на строительных площадках – владельцы земельных участков или руководители организации-подрядчика;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  в частных домовладениях и прочих объектах владельцы домов, объектов, либо лица ими уполномоченные.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4.4. Юридические и физические лица производят систематическую уборку дворовых территорий, в соответствии с санитарными нормами и правилами, (ручную, механическую) со своевременным вывозом мусора в специально отведенные места, в зимнее время расчистку от снега дорог и пешеходных дорожек. 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4.5. Определение границ уборки территорий, закрепленных за юридическими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 благоустройство и выкос сорной и карантинной растительности, на своих земельных участках.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4.6. исключен.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4.7.  Уборка вокруг остановочных павильонов пассажирского транспорта в радиусе 10м, а также их ремонт, осуществляется соответствующими транспортными предприятиями, за которыми они закреплены.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4.8. исключен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4.9.  В случаях, когда расстояние между земельными участками не позволяет произвести закрепление территорий уборка производится каждой из сторон на равновеликие расстояния.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4.10.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 производится соответствующими предприятиями, эксплуатирующими эти сооружения;</w:t>
      </w:r>
    </w:p>
    <w:p w:rsidR="00133496" w:rsidRPr="000C2A28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на территориях предприятий и организаций – предприятиями и организациями.</w:t>
      </w:r>
    </w:p>
    <w:p w:rsidR="002878DD" w:rsidRPr="002878DD" w:rsidRDefault="002878DD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78DD">
        <w:rPr>
          <w:rFonts w:ascii="Times New Roman" w:eastAsia="Times New Roman" w:hAnsi="Times New Roman" w:cs="Times New Roman"/>
          <w:color w:val="FF0000"/>
          <w:sz w:val="28"/>
          <w:szCs w:val="28"/>
        </w:rPr>
        <w:t>4.11. Площадки для выгула домашних животных должны размещаться на территориях общего пользования, свободных от зеленых насаждений.</w:t>
      </w:r>
    </w:p>
    <w:p w:rsidR="002878DD" w:rsidRPr="002878DD" w:rsidRDefault="002878DD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78D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4.11.1. Размеры площадок - 400-600 кв. м (для исторически сложившихся </w:t>
      </w:r>
      <w:r w:rsidRPr="002878DD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районов допускается уменьшенный размер площадок исходя из имеющихся территориальных возможностей).</w:t>
      </w:r>
    </w:p>
    <w:p w:rsidR="002878DD" w:rsidRPr="002878DD" w:rsidRDefault="002878DD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78DD">
        <w:rPr>
          <w:rFonts w:ascii="Times New Roman" w:eastAsia="Times New Roman" w:hAnsi="Times New Roman" w:cs="Times New Roman"/>
          <w:color w:val="FF0000"/>
          <w:sz w:val="28"/>
          <w:szCs w:val="28"/>
        </w:rPr>
        <w:t>4.11.2. Доступность площадок - не более 400 м (для территорий исторической сложившейся застройки - не более 600 м).</w:t>
      </w:r>
    </w:p>
    <w:p w:rsidR="002878DD" w:rsidRPr="002878DD" w:rsidRDefault="002878DD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78DD">
        <w:rPr>
          <w:rFonts w:ascii="Times New Roman" w:eastAsia="Times New Roman" w:hAnsi="Times New Roman" w:cs="Times New Roman"/>
          <w:color w:val="FF0000"/>
          <w:sz w:val="28"/>
          <w:szCs w:val="28"/>
        </w:rPr>
        <w:t>4.11.3. Расстояние от границы площадки до окон жилых и общественных зданий до участков детских садов, школ, детских игровых и спортивных площадок, площадок для отдыха - не менее 40 м (в соответствии со СНиП 2.07.01-89*). В условиях плотной застройки исторически сложившихся районов размещение площадок для выгула домашних животных рекомендуется на участках внутриквартальных территорий, прилегающих к глухим стенам.</w:t>
      </w:r>
    </w:p>
    <w:p w:rsidR="002878DD" w:rsidRPr="002878DD" w:rsidRDefault="002878DD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78DD">
        <w:rPr>
          <w:rFonts w:ascii="Times New Roman" w:eastAsia="Times New Roman" w:hAnsi="Times New Roman" w:cs="Times New Roman"/>
          <w:color w:val="FF0000"/>
          <w:sz w:val="28"/>
          <w:szCs w:val="28"/>
        </w:rPr>
        <w:t>4.11.4. Нормируемый (обязательный) комплекс элементов благоустройства площадок для выгула домашних животных включает:</w:t>
      </w:r>
    </w:p>
    <w:p w:rsidR="002878DD" w:rsidRPr="002878DD" w:rsidRDefault="002878DD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78DD">
        <w:rPr>
          <w:rFonts w:ascii="Times New Roman" w:eastAsia="Times New Roman" w:hAnsi="Times New Roman" w:cs="Times New Roman"/>
          <w:color w:val="FF0000"/>
          <w:sz w:val="28"/>
          <w:szCs w:val="28"/>
        </w:rPr>
        <w:t>- покрытия (газонные, песчаные, песчано-земляные, комбинированные);</w:t>
      </w:r>
    </w:p>
    <w:p w:rsidR="002878DD" w:rsidRPr="002878DD" w:rsidRDefault="002878DD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78DD">
        <w:rPr>
          <w:rFonts w:ascii="Times New Roman" w:eastAsia="Times New Roman" w:hAnsi="Times New Roman" w:cs="Times New Roman"/>
          <w:color w:val="FF0000"/>
          <w:sz w:val="28"/>
          <w:szCs w:val="28"/>
        </w:rPr>
        <w:t>- ограждение (высота не менее 2 м, металлическая сетка);</w:t>
      </w:r>
    </w:p>
    <w:p w:rsidR="002878DD" w:rsidRPr="002878DD" w:rsidRDefault="002878DD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78DD">
        <w:rPr>
          <w:rFonts w:ascii="Times New Roman" w:eastAsia="Times New Roman" w:hAnsi="Times New Roman" w:cs="Times New Roman"/>
          <w:color w:val="FF0000"/>
          <w:sz w:val="28"/>
          <w:szCs w:val="28"/>
        </w:rPr>
        <w:t>- скамья (как минимум);</w:t>
      </w:r>
    </w:p>
    <w:p w:rsidR="002878DD" w:rsidRPr="002878DD" w:rsidRDefault="002878DD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78DD">
        <w:rPr>
          <w:rFonts w:ascii="Times New Roman" w:eastAsia="Times New Roman" w:hAnsi="Times New Roman" w:cs="Times New Roman"/>
          <w:color w:val="FF0000"/>
          <w:sz w:val="28"/>
          <w:szCs w:val="28"/>
        </w:rPr>
        <w:t>- урна (как минимум);</w:t>
      </w:r>
    </w:p>
    <w:p w:rsidR="002878DD" w:rsidRPr="002878DD" w:rsidRDefault="002878DD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78DD">
        <w:rPr>
          <w:rFonts w:ascii="Times New Roman" w:eastAsia="Times New Roman" w:hAnsi="Times New Roman" w:cs="Times New Roman"/>
          <w:color w:val="FF0000"/>
          <w:sz w:val="28"/>
          <w:szCs w:val="28"/>
        </w:rPr>
        <w:t>- наружное освещение;</w:t>
      </w:r>
    </w:p>
    <w:p w:rsidR="002878DD" w:rsidRPr="002878DD" w:rsidRDefault="002878DD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78DD">
        <w:rPr>
          <w:rFonts w:ascii="Times New Roman" w:eastAsia="Times New Roman" w:hAnsi="Times New Roman" w:cs="Times New Roman"/>
          <w:color w:val="FF0000"/>
          <w:sz w:val="28"/>
          <w:szCs w:val="28"/>
        </w:rPr>
        <w:t>- зеленые насаждения по периметру площадки (живые изгороди из плотных посадок высокого кустарника);</w:t>
      </w:r>
    </w:p>
    <w:p w:rsidR="002878DD" w:rsidRPr="002878DD" w:rsidRDefault="002878DD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78DD">
        <w:rPr>
          <w:rFonts w:ascii="Times New Roman" w:eastAsia="Times New Roman" w:hAnsi="Times New Roman" w:cs="Times New Roman"/>
          <w:color w:val="FF0000"/>
          <w:sz w:val="28"/>
          <w:szCs w:val="28"/>
        </w:rPr>
        <w:t>- информационный стенд с правилами пользования участком.</w:t>
      </w:r>
    </w:p>
    <w:p w:rsidR="002878DD" w:rsidRPr="002878DD" w:rsidRDefault="002878DD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78DD">
        <w:rPr>
          <w:rFonts w:ascii="Times New Roman" w:eastAsia="Times New Roman" w:hAnsi="Times New Roman" w:cs="Times New Roman"/>
          <w:color w:val="FF0000"/>
          <w:sz w:val="28"/>
          <w:szCs w:val="28"/>
        </w:rPr>
        <w:t>4.11.5 Расширенный комплекс элементов благоустройства площадок для выгула домашних животных включает:</w:t>
      </w:r>
    </w:p>
    <w:p w:rsidR="002878DD" w:rsidRPr="002878DD" w:rsidRDefault="002878DD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78DD">
        <w:rPr>
          <w:rFonts w:ascii="Times New Roman" w:eastAsia="Times New Roman" w:hAnsi="Times New Roman" w:cs="Times New Roman"/>
          <w:color w:val="FF0000"/>
          <w:sz w:val="28"/>
          <w:szCs w:val="28"/>
        </w:rPr>
        <w:t>- специальное тренировочное оборудование;</w:t>
      </w:r>
    </w:p>
    <w:p w:rsidR="002878DD" w:rsidRPr="002878DD" w:rsidRDefault="002878DD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78DD">
        <w:rPr>
          <w:rFonts w:ascii="Times New Roman" w:eastAsia="Times New Roman" w:hAnsi="Times New Roman" w:cs="Times New Roman"/>
          <w:color w:val="FF0000"/>
          <w:sz w:val="28"/>
          <w:szCs w:val="28"/>
        </w:rPr>
        <w:t>- вертикальное озеленение по периметру участка;</w:t>
      </w:r>
    </w:p>
    <w:p w:rsidR="002878DD" w:rsidRPr="002878DD" w:rsidRDefault="002878DD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78DD">
        <w:rPr>
          <w:rFonts w:ascii="Times New Roman" w:eastAsia="Times New Roman" w:hAnsi="Times New Roman" w:cs="Times New Roman"/>
          <w:color w:val="FF0000"/>
          <w:sz w:val="28"/>
          <w:szCs w:val="28"/>
        </w:rPr>
        <w:t>- дополнительные скамьи, урны.</w:t>
      </w:r>
    </w:p>
    <w:p w:rsidR="002878DD" w:rsidRPr="002878DD" w:rsidRDefault="002878DD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78DD">
        <w:rPr>
          <w:rFonts w:ascii="Times New Roman" w:eastAsia="Times New Roman" w:hAnsi="Times New Roman" w:cs="Times New Roman"/>
          <w:color w:val="FF0000"/>
          <w:sz w:val="28"/>
          <w:szCs w:val="28"/>
        </w:rPr>
        <w:t>4.11.6. Покрытие части площадки, предназначенной для выгула домашних животных, должно иметь выровненную поверхность, обеспечивающую хороший дренаж, не травмирующую конечности животных, удобную для регулярной уборки и обновления. Покрытие части площадки, предназначенной для владельцев домашних животных, должно иметь твердое или комбинированное покрытие. Подход к площадке должен иметь твердое покрытие.</w:t>
      </w:r>
    </w:p>
    <w:p w:rsidR="002878DD" w:rsidRPr="002878DD" w:rsidRDefault="002878DD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78DD">
        <w:rPr>
          <w:rFonts w:ascii="Times New Roman" w:eastAsia="Times New Roman" w:hAnsi="Times New Roman" w:cs="Times New Roman"/>
          <w:color w:val="FF0000"/>
          <w:sz w:val="28"/>
          <w:szCs w:val="28"/>
        </w:rPr>
        <w:t>4.11.7. На территории площадки размещается информационный стенд с правилами пользования площадкой.</w:t>
      </w:r>
    </w:p>
    <w:p w:rsidR="002878DD" w:rsidRPr="00133496" w:rsidRDefault="002878DD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>4.11.8. При отсутствии специальной площадки выгуливание собак допускается на пустырях и в других местах, определяемых администрацией (с установкой соответствующих вывесок).</w:t>
      </w:r>
      <w:r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(дополнено в новой редакции в решении №418 от 20.05.2019).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FA723E" w:rsidRPr="000C2A2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Требования к размещению и содержанию ограждений строительных площадок, строительных сеток на фасадах зданий в Ароматненском сельском поселении Бахчисарайского района Республики Крым </w:t>
      </w:r>
      <w:r w:rsidR="00FA723E" w:rsidRPr="000C2A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(в решении №72 от 09.04.2021)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133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</w:t>
      </w:r>
      <w:r w:rsidRPr="00133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мусора(Исключить)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5.2.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 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5.3.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133496" w:rsidRPr="000C2A28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5.4.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 Ароматненского сельского 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FA723E" w:rsidRPr="00FA723E" w:rsidRDefault="00FA723E" w:rsidP="000C2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23E" w:rsidRPr="00FA723E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72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5.5</w:t>
      </w:r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>. В целях обеспечения безопасности при выполнении строительных работ, улучшения эстетики поселения, организация и производство строительных работ (ремонт, строительство или реконструкция) должны осуществляться при соблюдении требований законодательства Российской Федерации об охране труда, иных действующих нормативных правовых актов, настоящего постановления, а также при наличии следующих документов:</w:t>
      </w:r>
    </w:p>
    <w:p w:rsidR="00FA723E" w:rsidRPr="00FA723E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>- для установки ограждения строительной площадки - проектной документации, разрешения на строительство (реконструкцию) объектов капитального строительства;</w:t>
      </w:r>
    </w:p>
    <w:p w:rsidR="00FA723E" w:rsidRPr="00FA723E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>- для размещения строительной сетки - паспорта фасада здания, строения, сооружения, согласованного Службой государственного строительного надзора Республики Крым, ордера на производство отделочных работ, (для объектов капитального ремонта) или разрешения на строительство (реконструкцию) объектов капитального строительства.</w:t>
      </w:r>
    </w:p>
    <w:p w:rsidR="00FA723E" w:rsidRPr="00FA723E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>Строительные площадки, участки работ и рабочие места, проезды и подходы к ним в темное время суток должны быть освещены, оборудованы предупреждающими знаками в соответствии с требованиями государственных стандартов, действующих норм и правил.</w:t>
      </w:r>
    </w:p>
    <w:p w:rsidR="00FA723E" w:rsidRPr="00FA723E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>Выезды со строительных площадок должны быть оборудованы пунктами мойки (очистки) колес автотранспорта.</w:t>
      </w:r>
    </w:p>
    <w:p w:rsidR="00FA723E" w:rsidRPr="00FA723E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>Своевременно, но не реже одного раза в полгода необходимо проводить мероприятия по поддержанию в надлежащем состоянии ограждения, строительной сетки, строительных лесов, подсветки и оборудования строительной площадки.</w:t>
      </w:r>
    </w:p>
    <w:p w:rsidR="00FA723E" w:rsidRPr="00FA723E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При отсутствии разрешения на строительство (реконструкцию) объектов капитального строительства застройщику необходимо благоустроить территорию согласно паспорту фасада здания, строения, сооружения, согласованного администрацией Ароматненского сельского поселения Бахчисарайского района, в течение шести месяцев со дня принятия решения о предоставлении земельного участка. При этом ограждение территории возможно лишь с использованием декоративного </w:t>
      </w:r>
      <w:proofErr w:type="spellStart"/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>неглухого</w:t>
      </w:r>
      <w:proofErr w:type="spellEnd"/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ограждения высотой не более 1,8 м., выполненного по </w:t>
      </w:r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индивидуальному проекту.</w:t>
      </w:r>
    </w:p>
    <w:p w:rsidR="00FA723E" w:rsidRPr="00FA723E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72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5.6</w:t>
      </w:r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>. При строительстве, реконструкции объектов капитального строительства, находящихся на территории Ароматненского сельского поселения, застройщики обязаны соблюдать требования, установленные Правилами благоустройства и санитарного содержания населенных пунктов на территории Ароматненского сельского поселения Бахчисарайского района Республики Крым, утвержденными решением 33 сессии 1 созыва от 19.05.2017 № 417.</w:t>
      </w:r>
    </w:p>
    <w:p w:rsidR="00FA723E" w:rsidRPr="00FA723E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72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5.7</w:t>
      </w:r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>. Для размещения рабочих, инструмента и материалов при выполнении строительных и ремонтных работ на фасадах зданий, в том числе при их утеплении и отделке путем монтажа различных конструкций навесных фасадных систем, применяются строительные леса.</w:t>
      </w:r>
    </w:p>
    <w:p w:rsidR="00FA723E" w:rsidRPr="00FA723E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>Поверхность грунта, на которую устанавливаются строительные леса, должна быть спланирована или оборудована регулируемыми опорами (домкратами).</w:t>
      </w:r>
    </w:p>
    <w:p w:rsidR="00FA723E" w:rsidRPr="00FA723E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Металлические строительные леса должны быть </w:t>
      </w:r>
      <w:proofErr w:type="spellStart"/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>огрунтованы</w:t>
      </w:r>
      <w:proofErr w:type="spellEnd"/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окрашены.</w:t>
      </w:r>
    </w:p>
    <w:p w:rsidR="00FA723E" w:rsidRPr="00FA723E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>Строительная сетка должна быть навешена на крепления, специально изготовленные для таких целей, находящиеся по фасаду здания, или же на строительные леса, а также должна находиться в натянутом состоянии на всей поверхности для придания устойчивости.</w:t>
      </w:r>
    </w:p>
    <w:p w:rsidR="00FA723E" w:rsidRPr="00FA723E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>Наличие строительной сетки обязательно при осуществлении строительных работ со стороны территорий общего пользования, особо охраняемых территорий и объектов, где дополнительно должен быть оборудован сплошной защитный навес. (Приложение № 1 к Правилам).</w:t>
      </w:r>
    </w:p>
    <w:p w:rsidR="00FA723E" w:rsidRPr="00FA723E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A723E" w:rsidRPr="00FA723E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72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5.8.</w:t>
      </w:r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При выполнении строительных работ не допускаются:</w:t>
      </w:r>
    </w:p>
    <w:p w:rsidR="00FA723E" w:rsidRPr="00FA723E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>- установка строительного ограждения, не соответствующего настоящим требованиям, а также без выданного в установленном порядке разрешения на проведение строительных работ;</w:t>
      </w:r>
    </w:p>
    <w:p w:rsidR="00FA723E" w:rsidRPr="00FA723E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>- размещение рекламных конструкций на строительных ограждениях и строительной сетке;</w:t>
      </w:r>
    </w:p>
    <w:p w:rsidR="00FA723E" w:rsidRPr="00FA723E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>- установка стр</w:t>
      </w:r>
      <w:bookmarkStart w:id="0" w:name="_GoBack"/>
      <w:bookmarkEnd w:id="0"/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>оительных лесов из дерева (за исключением настилов) на фасадах, расположенных со стороны территорий общего пользования, особо охраняемых территорий и объектов;</w:t>
      </w:r>
    </w:p>
    <w:p w:rsidR="00FA723E" w:rsidRPr="00FA723E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723E">
        <w:rPr>
          <w:rFonts w:ascii="Times New Roman" w:eastAsia="Times New Roman" w:hAnsi="Times New Roman" w:cs="Times New Roman"/>
          <w:color w:val="FF0000"/>
          <w:sz w:val="28"/>
          <w:szCs w:val="28"/>
        </w:rPr>
        <w:t>- крепление строительных лесов к парапетам, карнизам, балконам и другим выступающим частям зданий и сооружений;</w:t>
      </w:r>
    </w:p>
    <w:p w:rsidR="00FA723E" w:rsidRPr="000C2A28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>- наличие видимых искривлений и провисаний строительной сетки.</w:t>
      </w:r>
    </w:p>
    <w:p w:rsidR="00FA723E" w:rsidRPr="00133496" w:rsidRDefault="00FA723E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0C2A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(в решении №72 от 09.04.2021)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6. Установка урн.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6.1. Для предотвращения засорения улиц, площадей и других общественных мест мусором устанавливаются урны типов, согласованных с органами местного самоуправления. Ответственными за установку урн являются: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  предприятия, организации, учебные учреждения – около своих зданий, как правило, у входа и выхода;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торгующие организации – у входа и выхода из торговых помещений, у палаток, ларьков;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- автозаправочные станции, пункты придорожного сервиса, авторемонтные 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lastRenderedPageBreak/>
        <w:t>мастерские – у каждой раздаточной колонки, у входа и выхода в административные здания и ремонтные боксы.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6.2.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7. Сбор и вывоз отходов производства и потребления.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7.1.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</w:t>
      </w:r>
      <w:r w:rsidR="00D66833"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>ТКО</w:t>
      </w:r>
      <w:r w:rsidR="00686F99"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(в решении №148 от 20.05.2019)</w:t>
      </w:r>
      <w:r w:rsidRPr="0013349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7.2. Сбор и временное хранение отходов производства сельскохозяйственных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местах. Складирование и применение отходов сельхозпредприятия производится в соответствии с технологическим регламентом экологически безопасного использования навоза.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7.3. Сбор бытовых отходов от населения осуществляется по планово-регулярной системе путем накопления и временного хранения бытовых отходов в контейнерах.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7.4. Вывоз </w:t>
      </w:r>
      <w:r w:rsidR="00D66833"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>ТКО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F99"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(в решении №148 от 20.05.2019) 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t>от юридических, физических лиц и населения осуществляется только специализированными организациями.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7.5. Вывоз мусора из контейнеров осуществляется по мере их наполнения, но не реже одного раза в шесть дней. Переполнение контейнеров мусором не допускается.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7.6. Вывоз мусора и бытовых отходов от населения, осуществляется в строгом соответствии с графиками, вывоза мусора утвержденными специализированной организацией занимающейся данной услугой.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8. Содержание контейнерных площадок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8.1. Сбор и вывоз отходов и мусора осуществляется в специальные контейнеры для сбора мусора.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8.2. 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8 – 10 </w:t>
      </w:r>
      <w:proofErr w:type="spellStart"/>
      <w:r w:rsidRPr="00133496">
        <w:rPr>
          <w:rFonts w:ascii="Times New Roman" w:eastAsia="Times New Roman" w:hAnsi="Times New Roman" w:cs="Times New Roman"/>
          <w:sz w:val="28"/>
          <w:szCs w:val="28"/>
        </w:rPr>
        <w:t>м.м</w:t>
      </w:r>
      <w:proofErr w:type="spellEnd"/>
      <w:r w:rsidRPr="00133496">
        <w:rPr>
          <w:rFonts w:ascii="Times New Roman" w:eastAsia="Times New Roman" w:hAnsi="Times New Roman" w:cs="Times New Roman"/>
          <w:sz w:val="28"/>
          <w:szCs w:val="28"/>
        </w:rPr>
        <w:t>.  Размер площадок рассчитывается из необходимого количества контейнеров. Площадка устраивается из бетона (асфальта) и ограждается с трех сторон ограждениями типов, согласованных с органами местного самоуправления.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8.3. Размещение контейнерных площадок производится жилищно-эксплуатационной организаций. Место размещения площадки необходимо согласовать с органами местного самоуправления.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9. Сбор и вывоз жидких бытовых отходов (ЖБО).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9.1. Сброс ЖБО от многоквартирного жилого фонда, от частных домовладений, подключенных к центральной канализационной сети, административных зданий 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предприятий, организаций, учреждений, магазинов осуществляется в канализационные сети.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9.3. Запрещается устройство и эксплуатация дренирующих выгребных ям, а также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9.4. Вывоз ЖБО от индивидуальных жилых домов (частного сектора) в населенных пунктах поселения производится специализированными предприятиями по мере необходимости на договорной основе между собственниками жилых домов и организацией, оказывающей данную услугу.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10. Уборка и содержание автодорог и прилегающих к ним территорий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10.1. Уборка автодорог возлагается: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на дорогах федерального, регионального и областного значения уборка мусора и покос травы возлагается на собственников этих дорог и производится обслуживающей организацией на всю ширину полосы отвода дороги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Обочины дорог и разделительные полосы должны быть обкошены и очищены от крупногабаритного и другого мусора.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Информационные указатели, километровые знаки, металлические ограждения (отбойники), дорожные знаки должны быть окрашены в соответствии с существующими ГОСТами, очищены от грязи. Все надписи на указателях должны быть четко различимы.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10.2. С целью сохранения дорожных покрытий на территории Ароматненское сельского поселения ЗАПРЕЩАЕТСЯ: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транспортировка груза волоком;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движение и стоянка большегрузного транспорта на пешеходных дорожках, тротуарах;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11. Уборка территорий населенных пунктов Ароматненского сельского поселения по сезонам года.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11.1.  В зимний период с 15октября по 14 апреля: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 - запрещается загромождение территорий автобусных остановок, проездов, проходов, укладка снега и льда на газоны;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 -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также, во избежание несчастных случаев, приниматься другие меры безопасности;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исключен.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11.2. В летний период с 15 апреля по 14 октября: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 - производится уборка закрепленных территорий в зависимости от погодных условий.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По решению местной администрации Ароматненского сельского поселения в данный период производятся общественно-санитарные дни, экологические месячники (декадники) и субботники по очистке территорий.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12. Порядок содержания зеленых насаждений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12.1. Все зеленые насаждения, расположенные на территории Ароматненского сельского поселения, составляют зеленый фонд поселения.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Зеленые насаждения, высаженные самостоятельно собственником 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12.2. Лица, не являющиеся собственниками земельных участков, за исключением обладателей сервитутов, не имеют право собственности на расположенные на земельном участке многолетние насаждения.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12.3. Юридические и физические лица, являющиеся пользователями земельных участков, обязаны сохранять и содержать все зеленые насаждения, имеющиеся на их участках.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12.4. исключен.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Текущее содержание парков, и других объектов зеленого хозяйства возлагается на договорной основе на юридических лиц, в ведении которых они находятся. Текущее содержание газонов на прилегающих и закрепленных территориях возлагается на соответствующих физических и юридических лиц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12.5. Посев газонов, посадка цветочной рассады, обрезка кустарников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специализированными организациями на договорной основе.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12.6. На улицах, парках, в населенных пунктах и лесополосах категорически запрещается самовольная вырубка зеленых насаждений.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12.7. При производстве строительных работ юридические и физические лица обязаны сохранить зеленые насаждения на участках застройки.  Подрядчики обязаны в целях недопущения повреждения зеленых насаждений ограждать их, при необходимости брать в короба.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12.8. Снос зеленых насаждений, расположенных в населенных пунктах поселения, на участках, не являющихся частной собственностью разрешается только в случае невозможности их сохранения. Юридические и физические лица производят снос зеленых насаждений только после получения разрешения от администрации Ароматненского сельского поселения Бахчисарайского муниципального образования Республики Крым.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12.9.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12.10. В секторе индивидуальной и многоэтажной жилой застройки посадка зеленых насаждений от межи или жилого дома разрешается: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для среднерослых деревьев – не ближе 2 метров;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для высокорослых деревьев – не ближе 4 метров;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для кустарников – не ближе 1 метра.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12.11.В садах, парках, лесополосах категорически запрещается: производить проезд и парковку автотранспортных средств; устраивать свалки мусора и 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lastRenderedPageBreak/>
        <w:t>промышленных отходов; разводить костры, использовать открытые источники огня; производить самовольную вырубку зеленых насаждений, выжигание сухой растительности,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12.12. Засохшие деревья и кустарники должны быть своевременно убраны и заменены новыми.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133496">
        <w:rPr>
          <w:rFonts w:ascii="Times New Roman" w:eastAsia="Times New Roman" w:hAnsi="Times New Roman" w:cs="Times New Roman"/>
          <w:sz w:val="28"/>
          <w:szCs w:val="28"/>
        </w:rPr>
        <w:t>токонесущих</w:t>
      </w:r>
      <w:proofErr w:type="spellEnd"/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– в течение 6 часов с момента обнаружения.</w:t>
      </w:r>
    </w:p>
    <w:p w:rsidR="00133496" w:rsidRPr="000C2A28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12.13. Не допускается самовольная посадка деревьев, кустарников, разбивка клумб, кроме случаев, когда указанные работы производятся юридическими и физическими лицами на земельных участках, принадлежащих им на праве собственности.</w:t>
      </w:r>
    </w:p>
    <w:p w:rsidR="00F37F45" w:rsidRPr="00133496" w:rsidRDefault="00F37F45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>12.14.</w:t>
      </w:r>
      <w:r w:rsidRPr="000C2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Учреждения, предприятия, организации, субъекты  хозяйствования, осуществляющие деятельность на территории Ароматненского сельского поселения Бахчисарайского района Республики Крым, а так же проживающих граждан, обязаны организовать и осуществлять покос сорной растительности (в том числе карантинных объектов растений сорняков в соответствии с Федеральным законом от 21.07.2014 № 206-ФЗ «О карантине растений», приказом Министерства сельского хозяйства Российской Федерации от 15.12.2014 № 501 «Об утверждении Перечня карантинных объектов» на находящихся у них в пользовании земельных участках, вокруг зданий, строений, сооружений и на прилегающих территориях, границы которых определяются в соответствии с Законом Республики Крым от 05.03.2019 № 574-ЗРК/2019 «О порядке определения правилами благоустройства территорий муниципальных образований в Республике Крым границ прилегающих территорий </w:t>
      </w:r>
      <w:r w:rsidRPr="000C2A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(дополнено в решении 20 от 29.11.2019)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13. Ответственность за сохранность зеленых насаждений.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13.1. В садах, парках, вдоль улиц и автомагистралей – на организации, эксплуатирующие указанные объекты, либо закрепленные за ними.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 13.2. У домов по фасаду вдоль проезжей части улиц и во дворах на владельцев (пользователей) домовладений, зданий и строений.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 13.3. На территориях предприятий, учреждений, школ, больниц и т.д. и прилегающих к ним территориях – на администрации предприятий и организаций.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14. Порядок размещения и эксплуатации рекламно-информационных элементов на территории Ароматненского сельского поселения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14.1.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14.2. Размещение рекламно-информационных элементов на территории Ароматненского сельского поселения осуществляется только на основании разрешения администрации Бахчисарайского муниципального района Республики Крым.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14.3. Размещение рекламно-информационных элементов в придорожной зоне подлежит обязательному согласованию с отделами Государственной инспекции 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 дорожного движения.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14.4. 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14.5.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14.6.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14.7. Материальный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15. Строительство, установка и содержание малых архитектурных форм, элементов внешнего благоустройства, точек выездной, выносной и мелкорозничной торговли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15.1.Установка малых архитектурных форм и элементов внешнего благоустройства (киосков,  палаток, летних кафе,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Администрации Ароматненского сельского поселения при наличии согласованного проекта с санитарно-эпидемиологическим надзором, при этом должно быть соблюдено целевое назначение земельного участка.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15.2. Выдача разрешений на установку точек выносной и мелкорозничной торговли производится администрацией Ароматненского сельского поселения на основании эскизного проекта, утвержденного по согласованию с отделом торговли и органами санитарно-эпидемиологического надзора.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15.3. Организация нестационарной торговой сети, в </w:t>
      </w:r>
      <w:proofErr w:type="spellStart"/>
      <w:r w:rsidRPr="0013349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133496">
        <w:rPr>
          <w:rFonts w:ascii="Times New Roman" w:eastAsia="Times New Roman" w:hAnsi="Times New Roman" w:cs="Times New Roman"/>
          <w:sz w:val="28"/>
          <w:szCs w:val="28"/>
        </w:rPr>
        <w:t>. объектов мелкорозничной передвижной торговой сети, осуществляется в соответствии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15.4. Владельцы малых архитектурных форм, точек выносной и мелкорозничной торговли, обязаны содержать их в надлежащем санитарно-эстетическом состоянии. Своевременно (или по требованию органов местного самоуправления) производить ремонт, отделку и окраску: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скамеек рекомендуется производить не реже одного раза в год;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- окраску каменных, железобетонных и металлических ограждений фонарей 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lastRenderedPageBreak/>
        <w:t>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— по мере необходимости.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15.5. Обязательным для владельцев малых архитектурных форм,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16. Порядок содержания жилых и нежилых зданий, строений и сооружений на территории Ароматненского сельского поселения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16.1. Владельцам зданий, строений, домовладений и сооружений (юридическим и физическим лицам) вменяется в обязанность содержание фасадов, принадлежащих им зданий и всех элементов внешнего благоустройства, относящихся к ним в образцовом техническом и эстетическом состоянии.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16.2.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16.3. Изготовление и установка табличек с наименованиями улиц и номерами домов осуществляются за счет средств и силами владельцев зданий, строений, домовладений и сооружений или строительными организациями на договорной основе.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16.4.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строения и сооружения, а также производить их ремонт в соответствии с установленными правилами и нормами технической эксплуатации.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16.5. Все вновь возводимые усадебные, одно- двухквартирные жилые дома должны быть расположены от: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красной линии улиц не менее чем на 5 метров;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красной линии проездов не менее чем на 3 метра;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границы смежного участка не менее чем на 3 метра.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16.6. Расстояние от вновь возводимых хозяйственных построек до: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красных линий улиц и проездов должно быть не менее 5 метров;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границы соседнего участка – не менее 4 метров;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 жилых строений – не менее 15 метров.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16.7.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1 метра от смежного земельного участка.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16.8. Необходимость и периодичность проведения работ по ремонту и окраске фасадов зданий определяются: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владельцами исходя из существующего состояния фасада.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16.9.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органом местного самоуправления.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16.10. При проведении работ на фасадах зданий, представляющих историко-архитектурную ценность, необходимо наличие специального проекта, 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согласованного с органами по охране памятников истории и культуры.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16.11. Изменение некоторых деталей фасадов зданий, устройство новых балконов, оконных и дверных проемов (входов) обязательно согласовываются с местной администрацией Ароматненского сельского поселения.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16.12. Строительный мусор, образуемый при ремонте зданий, должен собираться и ежедневно вывозится в места санкционированного складирования.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16.13.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 Ответственность за исправность номерного знака несет владелец дома.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16.14. У входа в подъезд устанавливаются указатели номеров квартир, на каждой двери квартиры должен быть номер.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16.15. За установку и содержание на фасадах зданий вывесок, реклам, аншлагов, номерных знаков несут ответственность владельцы зданий.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16.16. С наступлением темного времени суток должны освещаться дворы, арки, указатели квартир у входа в подъезд и каждая площадка лестничной клетки.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17. Порядок строительства (ремонта) подземных коммуникаций, капитального ремонта улиц, тротуаров и других видов земляных работ на территории Ароматненского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17.1. Земляные работы при ремонте и строительстве подземных коммуникаций и других видов земляных работ осуществляется только с разрешения всех служб (собственников), чьи коммуникации проложены по земельному участку и на основании письменного разрешения администрации Ароматненского сельского поселения.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17.2. На производство работ выдаются: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разрешение при плановом строительстве (ремонте);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 - разрешение на аварийный ремонт;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17.2.1.Копия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17.2.2. В случае если в процессе производства работ внесены изменения в условия, на которых выдано разрешение, исполнитель работ незамедлительно информирует службы (собственников), чьи коммуникации проложены по земельному участку и местную администрацию Ароматненского сельского поселения.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17.2.3.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местную администрацию Ароматненского сельского поселения.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17.2.4.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lastRenderedPageBreak/>
        <w:t>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17.2.5. Выполнение строительства (ремонта) подземных коммуникаций, капитального ремонта тротуаров и прочих земляных работ без получения разрешения, как и 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17.2.6.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18. Производство работ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18.1. Строительство (ремонт) подземных коммуникаций должно вестись в технологической последовательности согласно плану производства работ.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18.2.Строительная организация обязана до начала работ: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оградить место производства работ барьерами стандартного типа, либо лентой, окрашенными в бело-красные цвета;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установить пешеходные мостики для обеспечения нормального движения пешеходов;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18.3.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18.4. При производстве работ плодородный слой почвы должен быть снят и использован при восстановлении разрытия.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18.5. Разработка грунта в траншеях, пересекающих другие инженерные коммуникации, а также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18.6. В случае повреждения существующих подземных коммуникаций по факту повреждения составляется акт с участием заинтересованных организаций и местной администрации Ароматненского сельского поселения. Поврежденные коммуникации восстанавливаются силами и за счет виновника повреждения.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18.7.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18.8. Датой окончания строительства подземных коммуникаций считается дата подписания акта приемочной комиссией. Датой окончания ремонта (в том числе аварийного) подземных коммуникаций считается дата выдачи акта выполненных работ.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19. Особые условия уборки и благоустройства.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19.1. При любых видах уборки на территории Ароматненского сельского поселения ЗАПРЕЩАЕТСЯ: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- вывозить и выгружать бытовой, строительный мусор и грунт, промышленные отходы и </w:t>
      </w:r>
      <w:proofErr w:type="spellStart"/>
      <w:r w:rsidRPr="00133496">
        <w:rPr>
          <w:rFonts w:ascii="Times New Roman" w:eastAsia="Times New Roman" w:hAnsi="Times New Roman" w:cs="Times New Roman"/>
          <w:sz w:val="28"/>
          <w:szCs w:val="28"/>
        </w:rPr>
        <w:t>хозфекальные</w:t>
      </w:r>
      <w:proofErr w:type="spellEnd"/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предприятиям, организациям и    населению сбрасывать   в водоемы бытовые, производственные отходы и   загрязнять   воду   и прилегающую к водоему территорию;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- сметать мусор на проезжую часть улиц, в </w:t>
      </w:r>
      <w:proofErr w:type="spellStart"/>
      <w:r w:rsidRPr="00133496">
        <w:rPr>
          <w:rFonts w:ascii="Times New Roman" w:eastAsia="Times New Roman" w:hAnsi="Times New Roman" w:cs="Times New Roman"/>
          <w:sz w:val="28"/>
          <w:szCs w:val="28"/>
        </w:rPr>
        <w:t>ливнеприемники</w:t>
      </w:r>
      <w:proofErr w:type="spellEnd"/>
      <w:r w:rsidRPr="00133496">
        <w:rPr>
          <w:rFonts w:ascii="Times New Roman" w:eastAsia="Times New Roman" w:hAnsi="Times New Roman" w:cs="Times New Roman"/>
          <w:sz w:val="28"/>
          <w:szCs w:val="28"/>
        </w:rPr>
        <w:t>   ливневой канализации;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 - складировать около торговых точек тару, запасы товаров, производить организацию торговли без специального оборудования;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юридическим и физическим лицам складировать строительные материалы, органические удобрения (навоз), мусор на прилегающих к строениям и домовладениям территориях без разрешения администрации Ароматненского сельского поселения;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повреждать или вырубать зеленые насаждения, в том числе деревья хвойных пород;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самовольно изменять 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использовать питьевую воду не по назначению (полив, технические нужды) без приборов учета;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целей, наезд на бордюры;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20.Содержание животных и птицы в Ароматненского сельском поселении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20.1 Владельцы животных и птицы обязаны предотвращать опасное воздействие своих животных на других животных и людей, а также обеспечивать 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lastRenderedPageBreak/>
        <w:t>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20.2.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СанПин2.2.1/2.1.1.1200-03, в которых обозначены расстояния от помещения для содержания и разведения животных до объектов жилой застройки.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20.3.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Дата начала и окончания выпаса на муниципальные пастбища определяется распоряжением местной администрации. Выпас в неустановленное время не допускается.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Не допускается выпас в общем стаде КРС больных инфекционными, вирусными болезнями опасных для здоровых животных и людей. При выпасе больных животных, административную ответственность несет владелец животного.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Выпас сельскохозяйственных животных осуществляется в соответствии с разработанными и утвержденными Правилами содержания, выпаса и прогона сельскохозяйственных животных на территории Ароматненского сельского поселения Бахчисарайского района Республики Крым, принятыми решением 18-ой сессии 1-го созыва Ароматненского сельского совета №126 от 28.09.2015 г. 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При несоблюдении данных Правил - владелец сельскохозяйственных животных несет административную ответственность в соответствии с законодательством Российской Федерации и Законом Республики Крым «Об административных правонарушениях» от 25 июня 2015 г. N 117-ЗРК/2015 (в решении 20-ой сессии 1-ого созыва Ароматненского сельского совета от 13 ноября 2015 года №156 «О внесении дополнений в решение 13-ой сессии 1-го созыва от 21 апреля 2015 года №80 </w:t>
      </w:r>
      <w:r w:rsidRPr="00133496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Правил благоустройства и санитарного содержания территорий Ароматненского сельского поселения </w:t>
      </w:r>
      <w:r w:rsidRPr="001334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Бахчисарайского района Республики Крым»).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20.4.Навоз (помет) от хозяйственных построек необходимо убирать, не допуская его накопления и загрязнения прилегающей территории.  Строения, расположенные на границе участка, должны отступать от межи соседнего участка не менее 1 м.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20.5 Безнадзорные животные (в том числе собаки, имеющие ошейник), находящиеся на улицах или в иных общественных местах, подлежат отлову.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20.6. На территории Ароматненского сельского поселения ЗАПРЕЩАЕТСЯ: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безнадзорный выгул крупного рогатого скота и птицы за пределами приусадебного участка;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 - перегон сельскохозяйственных животных по населенным пунктам и проезжим дорогам без сопровождающих лиц;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 xml:space="preserve">20.7. Владельцы собак, имеющие в пользовании земельный участок, могут содержать собак в свободном выгуле только на хорошо огороженной территории 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lastRenderedPageBreak/>
        <w:t>или на привязи. О наличии собак должна быть сделана предупреждающая табличка.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Выгул собак осуществлять только в специально отведенных местах.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Собаки, находящиеся на улицах и иных общественных местах без сопровождающего лица и безнадзорные кошки подлежат отлову.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Владельцы собак и кошек обязаны: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обеспечить надлежащее содержание собак и кошек;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не допускать загрязнения собаками и кошками квартир, лестничных клеток, подвалов.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С целью обеспечения надлежащего санитарного состояния в населенных пунктах ЗАПРЕЩАЕТСЯ: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купать собак и других животных в водоемах, в местах массового купания, выгуливать животных в парках, на детских игровых и спортивных площадках;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  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поселения;</w:t>
      </w:r>
    </w:p>
    <w:p w:rsidR="00133496" w:rsidRPr="000C2A28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выгуливать собак без намордников в местах общего пол</w:t>
      </w:r>
      <w:r w:rsidR="00B320A0" w:rsidRPr="000C2A28">
        <w:rPr>
          <w:rFonts w:ascii="Times New Roman" w:eastAsia="Times New Roman" w:hAnsi="Times New Roman" w:cs="Times New Roman"/>
          <w:sz w:val="28"/>
          <w:szCs w:val="28"/>
        </w:rPr>
        <w:t>ьзования,</w:t>
      </w:r>
    </w:p>
    <w:p w:rsidR="00B320A0" w:rsidRPr="00133496" w:rsidRDefault="00B320A0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фотографирование с дикими животными в местах, не предназначенных для этих целей </w:t>
      </w:r>
      <w:r w:rsidRPr="000C2A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(дополнено в решении №32 от 17.03.2020.)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21. Освещение территории Ароматненского сельского поселения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21.1.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рекомендуется освещать в темное время суток по расписанию.</w:t>
      </w:r>
    </w:p>
    <w:p w:rsidR="00133496" w:rsidRPr="000C2A28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21.1.1. Порядок определения границ прилегающих </w:t>
      </w:r>
      <w:proofErr w:type="gramStart"/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территорий</w:t>
      </w:r>
      <w:r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proofErr w:type="gramEnd"/>
      <w:r w:rsidRPr="000C2A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дополнено в решении №418 от 20.05.2019)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1. Границы прилегающих территорий определяются в соответствии с Законом Республики Крым от 05.03.2019 № 574-ЗРК/2019 «О порядке определения правилами благоустройства территорий муниципальных образований в Республике Крым границ прилегающих территорий»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21.1.1.2.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 21.1.1.3 настоящего пункта максимальной и минимальной площади прилегающей территории, а также иных требований Закона Республики Крым от 05.03.2019 № 574-ЗРК/2019.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21.1.1.3.Правилами благоустройства устанавливается максимальная и минимальная площадь прилегающей территории.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21.1.1.2 настоящего пункта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21.1.1.4. В границах прилегающих территорий могут располагаться только следующие территории общего пользования или их части: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1) пешеходные коммуникации, в том числе тротуары, аллеи, дорожки, тропинки;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2) палисадники, клумбы;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3)иные</w:t>
      </w:r>
      <w:proofErr w:type="gramEnd"/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21.1.1.5.  Границы прилегающей территории определяются с учетом следующих ограничений: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3) пересечение границ прилегающих территорий, за исключением </w:t>
      </w:r>
      <w:proofErr w:type="gramStart"/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случая</w:t>
      </w:r>
      <w:r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proofErr w:type="gramEnd"/>
      <w:r w:rsidRPr="000C2A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дополнено в решении №418 от 20.05.2019)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установления общих смежных границ прилегающих территорий, не допускается</w:t>
      </w:r>
      <w:r w:rsidRPr="00BE65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;</w:t>
      </w:r>
      <w:r w:rsidRPr="000C2A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(дополнено в решении №418 от 20.05.2019)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  <w:r w:rsidRPr="000C2A28">
        <w:rPr>
          <w:rFonts w:ascii="Times New Roman" w:hAnsi="Times New Roman" w:cs="Times New Roman"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(дополнено в решении №418 от 20.05.2019)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</w:t>
      </w: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</w:t>
      </w:r>
      <w:proofErr w:type="spellStart"/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вкрапливания</w:t>
      </w:r>
      <w:proofErr w:type="spellEnd"/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  <w:r w:rsidRPr="000C2A28">
        <w:rPr>
          <w:rFonts w:ascii="Times New Roman" w:hAnsi="Times New Roman" w:cs="Times New Roman"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(дополнено в решении №418 от 20.05.2019)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21.1.1.6.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  <w:r w:rsidRPr="000C2A28">
        <w:rPr>
          <w:rFonts w:ascii="Times New Roman" w:hAnsi="Times New Roman" w:cs="Times New Roman"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(дополнено в решении №418 от 20.05.2019)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21.1.1.7. Подготовка схемы границ прилегающей территории осуществляется в соответствии с настоящим Законом уполномоченным органом местного самоуправления в сфере градостроительной деятельности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  <w:r w:rsidRPr="000C2A28">
        <w:rPr>
          <w:rFonts w:ascii="Times New Roman" w:hAnsi="Times New Roman" w:cs="Times New Roman"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(дополнено в решении №418 от 20.05.2019)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21.1.1.8. Подготовка схемы границ прилегающей территории осуществляется в форме электронного документа, в том числе в информационно-телекоммуникационной сети Интернет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  <w:r w:rsidRPr="000C2A28">
        <w:rPr>
          <w:rFonts w:ascii="Times New Roman" w:hAnsi="Times New Roman" w:cs="Times New Roman"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(дополнено в решении №418 от 20.05.2019)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21.1.1.9. 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администрацией Ароматненского сельского поселения.</w:t>
      </w:r>
      <w:r w:rsidRPr="000C2A28">
        <w:rPr>
          <w:rFonts w:ascii="Times New Roman" w:hAnsi="Times New Roman" w:cs="Times New Roman"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(дополнено в решении №418 от 20.05.2019)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21.1.1.10. Установление и изменение границ прилегающей территории осуществляются путем утверждения представительным органом муниципального образования схемы границ прилегающей территории в составе правил благоустройства в соответствии с требованиями статьи 45.1 Федерального закона от б октября 2003 года № 131-ФЗ "Об общих принципах организации местного самоуправления в Российской Федерации" и статьи 5.1 Градостроительного кодекса Российской Федерации.</w:t>
      </w:r>
      <w:r w:rsidRPr="000C2A28">
        <w:rPr>
          <w:rFonts w:ascii="Times New Roman" w:hAnsi="Times New Roman" w:cs="Times New Roman"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(дополнено в решении №418 от 20.05.2019)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21.1.1.11. Уполномоченный орган местного самоуправления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информацию об </w:t>
      </w: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утверждении такой схемы в уполномоченный Советом министров Республики Крым исполнительный орган государственной власти Республики Крым.</w:t>
      </w:r>
      <w:r w:rsidRPr="000C2A28">
        <w:rPr>
          <w:rFonts w:ascii="Times New Roman" w:hAnsi="Times New Roman" w:cs="Times New Roman"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(дополнено в решении №418 от 20.05.2019)</w:t>
      </w:r>
    </w:p>
    <w:p w:rsidR="00BE6575" w:rsidRPr="00BE6575" w:rsidRDefault="00BE6575" w:rsidP="000C2A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21.1.1.12. Утвержденные схемы границ прилегающей территории публикуются в порядке, установленном для официального опубликования муниципальных правовых актов, и размещаются на официальном сайте администрации Ароматненского сельского поселения и уполномоченного Советом министров Республики Крым исполнительного органа государственной власти Республики Крым в информационно-телекоммуникационной сети Интернет,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</w:t>
      </w:r>
      <w:r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>ия муниципальных правовых актов</w:t>
      </w:r>
      <w:r w:rsidRPr="00BE6575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0C2A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C2A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(дополнено в решении №418 от 20.05.2019)</w:t>
      </w:r>
    </w:p>
    <w:p w:rsidR="00BE6575" w:rsidRPr="00133496" w:rsidRDefault="00BE6575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21.2. Организацию освещения населенных пунктов поселения осуществляет местная администрация Ароматненского сельского поселения.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Организации, предприятия, учреждения расположенные на территории поселения осуществляют освещение своих территорий собственными силами за счет собственных средств.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21.3.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договорам.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b/>
          <w:sz w:val="28"/>
          <w:szCs w:val="28"/>
        </w:rPr>
        <w:t>22.  Контроль и ответственность за нарушение Правил благоустройства, уборки и санитарного содержания территории Ароматненского сельского поселения</w:t>
      </w:r>
      <w:r w:rsidRPr="00133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496" w:rsidRPr="00133496" w:rsidRDefault="00133496" w:rsidP="000C2A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22.1.Контроль за соблюдением настоящих Правил осуществляют: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органы местного самоуправления;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органы контроля, осуществляющие деятельность по обеспечению реализации полномочий органов местного самоуправления муниципального образования;</w:t>
      </w:r>
    </w:p>
    <w:p w:rsidR="00133496" w:rsidRPr="00133496" w:rsidRDefault="00133496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- органы санитарно-эпидемиологического надзора;</w:t>
      </w:r>
    </w:p>
    <w:p w:rsidR="00133496" w:rsidRPr="00133496" w:rsidRDefault="00133496" w:rsidP="000C2A2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22.2.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 и другими нормативно-правовыми актами.</w:t>
      </w:r>
    </w:p>
    <w:p w:rsidR="00133496" w:rsidRPr="00133496" w:rsidRDefault="00133496" w:rsidP="000C2A2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22.3. Юридические и физические лица, нанесшие своими противоправными действиями или бездействием ущерб сельскому поселению, обязаны возместить нанесенный ущерб.</w:t>
      </w:r>
    </w:p>
    <w:p w:rsidR="00133496" w:rsidRPr="00133496" w:rsidRDefault="00133496" w:rsidP="000C2A2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22.8. В случае отказа (уклонения) от возмещения ущерба в указанный срок ущерб взыскивается в судебном порядке.</w:t>
      </w:r>
    </w:p>
    <w:p w:rsidR="00133496" w:rsidRPr="00133496" w:rsidRDefault="00133496" w:rsidP="000C2A2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96">
        <w:rPr>
          <w:rFonts w:ascii="Times New Roman" w:eastAsia="Times New Roman" w:hAnsi="Times New Roman" w:cs="Times New Roman"/>
          <w:sz w:val="28"/>
          <w:szCs w:val="28"/>
        </w:rPr>
        <w:t>22.9.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182227" w:rsidRPr="000C2A28" w:rsidRDefault="00182227" w:rsidP="000C2A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182227" w:rsidRPr="000C2A28" w:rsidSect="000C2A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3D0E"/>
    <w:multiLevelType w:val="multilevel"/>
    <w:tmpl w:val="181AFA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2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EDD3B95"/>
    <w:multiLevelType w:val="multilevel"/>
    <w:tmpl w:val="10A033A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64AD0681"/>
    <w:multiLevelType w:val="multilevel"/>
    <w:tmpl w:val="8590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227"/>
    <w:rsid w:val="000C0152"/>
    <w:rsid w:val="000C2A28"/>
    <w:rsid w:val="00133496"/>
    <w:rsid w:val="00182227"/>
    <w:rsid w:val="00195216"/>
    <w:rsid w:val="001C4310"/>
    <w:rsid w:val="001F103A"/>
    <w:rsid w:val="002878DD"/>
    <w:rsid w:val="002D4CF3"/>
    <w:rsid w:val="002E5E9C"/>
    <w:rsid w:val="004062EB"/>
    <w:rsid w:val="005509EC"/>
    <w:rsid w:val="005E0D18"/>
    <w:rsid w:val="00677616"/>
    <w:rsid w:val="006861DE"/>
    <w:rsid w:val="00686345"/>
    <w:rsid w:val="00686F99"/>
    <w:rsid w:val="007C514E"/>
    <w:rsid w:val="007F7399"/>
    <w:rsid w:val="008945FC"/>
    <w:rsid w:val="008F3261"/>
    <w:rsid w:val="00975E15"/>
    <w:rsid w:val="00985ED5"/>
    <w:rsid w:val="009E6791"/>
    <w:rsid w:val="00AB23C6"/>
    <w:rsid w:val="00B2745F"/>
    <w:rsid w:val="00B320A0"/>
    <w:rsid w:val="00BE6575"/>
    <w:rsid w:val="00C2366B"/>
    <w:rsid w:val="00C94A81"/>
    <w:rsid w:val="00CD1647"/>
    <w:rsid w:val="00D66833"/>
    <w:rsid w:val="00D907EF"/>
    <w:rsid w:val="00E0675E"/>
    <w:rsid w:val="00E50615"/>
    <w:rsid w:val="00F1511C"/>
    <w:rsid w:val="00F22AF4"/>
    <w:rsid w:val="00F37F45"/>
    <w:rsid w:val="00F57F1E"/>
    <w:rsid w:val="00F75171"/>
    <w:rsid w:val="00FA723E"/>
    <w:rsid w:val="00FB6171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D80DB-FB9D-46AC-9068-7D6FAC61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FC"/>
  </w:style>
  <w:style w:type="paragraph" w:styleId="1">
    <w:name w:val="heading 1"/>
    <w:basedOn w:val="Standard"/>
    <w:next w:val="Standard"/>
    <w:link w:val="10"/>
    <w:qFormat/>
    <w:rsid w:val="0018222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227"/>
    <w:rPr>
      <w:rFonts w:ascii="Times New Roman" w:eastAsia="Times New Roman" w:hAnsi="Times New Roman" w:cs="Times New Roman"/>
      <w:kern w:val="3"/>
      <w:sz w:val="32"/>
      <w:szCs w:val="24"/>
      <w:lang w:eastAsia="zh-CN"/>
    </w:rPr>
  </w:style>
  <w:style w:type="paragraph" w:customStyle="1" w:styleId="Standard">
    <w:name w:val="Standard"/>
    <w:rsid w:val="001822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R2">
    <w:name w:val="FR2"/>
    <w:rsid w:val="00182227"/>
    <w:pPr>
      <w:widowControl w:val="0"/>
      <w:suppressAutoHyphens/>
      <w:autoSpaceDE w:val="0"/>
      <w:autoSpaceDN w:val="0"/>
      <w:spacing w:before="140" w:after="0" w:line="240" w:lineRule="auto"/>
      <w:ind w:left="4160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1822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22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2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86345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8C6680B11CE388BB12F8C598D922917B72600A11FE54DE2F4328843Bl7WF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8908</Words>
  <Characters>50780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Орион</cp:lastModifiedBy>
  <cp:revision>25</cp:revision>
  <dcterms:created xsi:type="dcterms:W3CDTF">2015-05-07T11:10:00Z</dcterms:created>
  <dcterms:modified xsi:type="dcterms:W3CDTF">2022-06-16T12:56:00Z</dcterms:modified>
</cp:coreProperties>
</file>